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9E38" w14:textId="12A9CE00" w:rsidR="00A60F88" w:rsidRPr="007E21E7" w:rsidRDefault="00A60F88" w:rsidP="00B11246">
      <w:pPr>
        <w:pStyle w:val="NoSpacing"/>
        <w:jc w:val="center"/>
        <w:rPr>
          <w:rFonts w:ascii="Bernard MT Condensed" w:hAnsi="Bernard MT Condensed"/>
          <w:sz w:val="28"/>
          <w:szCs w:val="28"/>
        </w:rPr>
      </w:pPr>
      <w:r w:rsidRPr="007E21E7">
        <w:rPr>
          <w:rFonts w:ascii="Bernard MT Condensed" w:hAnsi="Bernard MT Condensed"/>
          <w:sz w:val="28"/>
          <w:szCs w:val="28"/>
        </w:rPr>
        <w:t>Summer Reading Assignment</w:t>
      </w:r>
      <w:r w:rsidR="00CA7745" w:rsidRPr="007E21E7">
        <w:rPr>
          <w:rFonts w:ascii="Bernard MT Condensed" w:hAnsi="Bernard MT Condensed"/>
          <w:sz w:val="28"/>
          <w:szCs w:val="28"/>
        </w:rPr>
        <w:t xml:space="preserve"> 202</w:t>
      </w:r>
      <w:r w:rsidR="00DB315E">
        <w:rPr>
          <w:rFonts w:ascii="Bernard MT Condensed" w:hAnsi="Bernard MT Condensed"/>
          <w:sz w:val="28"/>
          <w:szCs w:val="28"/>
        </w:rPr>
        <w:t>3</w:t>
      </w:r>
      <w:r w:rsidR="007B1EE6" w:rsidRPr="007E21E7">
        <w:rPr>
          <w:rFonts w:ascii="Bernard MT Condensed" w:hAnsi="Bernard MT Condensed"/>
          <w:sz w:val="28"/>
          <w:szCs w:val="28"/>
        </w:rPr>
        <w:t>-202</w:t>
      </w:r>
      <w:r w:rsidR="00DB315E">
        <w:rPr>
          <w:rFonts w:ascii="Bernard MT Condensed" w:hAnsi="Bernard MT Condensed"/>
          <w:sz w:val="28"/>
          <w:szCs w:val="28"/>
        </w:rPr>
        <w:t>4</w:t>
      </w:r>
      <w:r w:rsidRPr="007E21E7">
        <w:rPr>
          <w:rFonts w:ascii="Bernard MT Condensed" w:hAnsi="Bernard MT Condensed"/>
          <w:sz w:val="28"/>
          <w:szCs w:val="28"/>
        </w:rPr>
        <w:t>:</w:t>
      </w:r>
    </w:p>
    <w:p w14:paraId="0542C169" w14:textId="77777777" w:rsidR="00A60F88" w:rsidRPr="007E21E7" w:rsidRDefault="00823B87" w:rsidP="007B1EE6">
      <w:pPr>
        <w:pStyle w:val="NoSpacing"/>
        <w:jc w:val="center"/>
        <w:rPr>
          <w:rFonts w:ascii="Bernard MT Condensed" w:hAnsi="Bernard MT Condensed"/>
          <w:sz w:val="28"/>
          <w:szCs w:val="28"/>
        </w:rPr>
      </w:pPr>
      <w:r w:rsidRPr="007E21E7">
        <w:rPr>
          <w:rFonts w:ascii="Bernard MT Condensed" w:hAnsi="Bernard MT Condensed"/>
          <w:sz w:val="28"/>
          <w:szCs w:val="28"/>
        </w:rPr>
        <w:t xml:space="preserve">Honors </w:t>
      </w:r>
      <w:r w:rsidR="00472CE9" w:rsidRPr="007E21E7">
        <w:rPr>
          <w:rFonts w:ascii="Bernard MT Condensed" w:hAnsi="Bernard MT Condensed"/>
          <w:sz w:val="28"/>
          <w:szCs w:val="28"/>
        </w:rPr>
        <w:t>Twelfth</w:t>
      </w:r>
      <w:r w:rsidR="00C04017" w:rsidRPr="007E21E7">
        <w:rPr>
          <w:rFonts w:ascii="Bernard MT Condensed" w:hAnsi="Bernard MT Condensed"/>
          <w:sz w:val="28"/>
          <w:szCs w:val="28"/>
        </w:rPr>
        <w:t xml:space="preserve"> Grade Multi-Cultural</w:t>
      </w:r>
      <w:r w:rsidR="00B11246" w:rsidRPr="007E21E7">
        <w:rPr>
          <w:rFonts w:ascii="Bernard MT Condensed" w:hAnsi="Bernard MT Condensed"/>
          <w:sz w:val="28"/>
          <w:szCs w:val="28"/>
        </w:rPr>
        <w:t xml:space="preserve"> Literature</w:t>
      </w:r>
      <w:r w:rsidRPr="007E21E7">
        <w:rPr>
          <w:rFonts w:ascii="Bernard MT Condensed" w:hAnsi="Bernard MT Condensed"/>
          <w:sz w:val="28"/>
          <w:szCs w:val="28"/>
        </w:rPr>
        <w:t xml:space="preserve"> and Composition</w:t>
      </w:r>
    </w:p>
    <w:p w14:paraId="6D027E62" w14:textId="77777777" w:rsidR="007B1EE6" w:rsidRDefault="007B1EE6" w:rsidP="007B1EE6">
      <w:pPr>
        <w:pStyle w:val="NoSpacing"/>
        <w:jc w:val="center"/>
        <w:rPr>
          <w:rFonts w:ascii="Bernard MT Condensed" w:hAnsi="Bernard MT Condensed"/>
        </w:rPr>
      </w:pPr>
    </w:p>
    <w:p w14:paraId="13B75A02" w14:textId="77777777" w:rsidR="009C5ABF" w:rsidRPr="00A479FF" w:rsidRDefault="007B1EE6" w:rsidP="007B1EE6">
      <w:pPr>
        <w:pStyle w:val="NoSpacing"/>
        <w:rPr>
          <w:rFonts w:ascii="Times New Roman" w:hAnsi="Times New Roman" w:cs="Times New Roman"/>
          <w:color w:val="6A6A6A"/>
          <w:sz w:val="24"/>
          <w:szCs w:val="24"/>
          <w:shd w:val="clear" w:color="auto" w:fill="FFFFFF"/>
        </w:rPr>
      </w:pPr>
      <w:r w:rsidRPr="00A479FF">
        <w:rPr>
          <w:rFonts w:ascii="Times New Roman" w:hAnsi="Times New Roman" w:cs="Times New Roman"/>
          <w:color w:val="6A6A6A"/>
          <w:sz w:val="24"/>
          <w:szCs w:val="24"/>
          <w:shd w:val="clear" w:color="auto" w:fill="FFFFFF"/>
        </w:rPr>
        <w:t xml:space="preserve">Our summer reading program at Columbus High School is designed to encourage students to read selections that can challenge and improve their reading comprehension. The novels and plays </w:t>
      </w:r>
    </w:p>
    <w:p w14:paraId="7C04C17C" w14:textId="515BF358" w:rsidR="007B1EE6" w:rsidRPr="00A479FF" w:rsidRDefault="007B1EE6" w:rsidP="007B1EE6">
      <w:pPr>
        <w:pStyle w:val="NoSpacing"/>
        <w:rPr>
          <w:rFonts w:ascii="Times New Roman" w:hAnsi="Times New Roman" w:cs="Times New Roman"/>
          <w:color w:val="6A6A6A"/>
          <w:sz w:val="24"/>
          <w:szCs w:val="24"/>
          <w:shd w:val="clear" w:color="auto" w:fill="FFFFFF"/>
        </w:rPr>
      </w:pPr>
      <w:r w:rsidRPr="00A479FF">
        <w:rPr>
          <w:rFonts w:ascii="Times New Roman" w:hAnsi="Times New Roman" w:cs="Times New Roman"/>
          <w:color w:val="6A6A6A"/>
          <w:sz w:val="24"/>
          <w:szCs w:val="24"/>
          <w:shd w:val="clear" w:color="auto" w:fill="FFFFFF"/>
        </w:rPr>
        <w:t>create a forum for engagement in full class/group discussions.  We hope each student will find these reading selections entertai</w:t>
      </w:r>
      <w:r w:rsidR="00E23C82">
        <w:rPr>
          <w:rFonts w:ascii="Times New Roman" w:hAnsi="Times New Roman" w:cs="Times New Roman"/>
          <w:color w:val="6A6A6A"/>
          <w:sz w:val="24"/>
          <w:szCs w:val="24"/>
          <w:shd w:val="clear" w:color="auto" w:fill="FFFFFF"/>
        </w:rPr>
        <w:t>ning,</w:t>
      </w:r>
      <w:r w:rsidR="009C5ABF" w:rsidRPr="00A479FF">
        <w:rPr>
          <w:rFonts w:ascii="Times New Roman" w:hAnsi="Times New Roman" w:cs="Times New Roman"/>
          <w:color w:val="6A6A6A"/>
          <w:sz w:val="24"/>
          <w:szCs w:val="24"/>
          <w:shd w:val="clear" w:color="auto" w:fill="FFFFFF"/>
        </w:rPr>
        <w:t xml:space="preserve"> an </w:t>
      </w:r>
      <w:r w:rsidR="00E23C82">
        <w:rPr>
          <w:rFonts w:ascii="Times New Roman" w:hAnsi="Times New Roman" w:cs="Times New Roman"/>
          <w:color w:val="6A6A6A"/>
          <w:sz w:val="24"/>
          <w:szCs w:val="24"/>
          <w:shd w:val="clear" w:color="auto" w:fill="FFFFFF"/>
        </w:rPr>
        <w:t xml:space="preserve">addition to future college reading, and an </w:t>
      </w:r>
      <w:r w:rsidR="009C5ABF" w:rsidRPr="00A479FF">
        <w:rPr>
          <w:rFonts w:ascii="Times New Roman" w:hAnsi="Times New Roman" w:cs="Times New Roman"/>
          <w:color w:val="6A6A6A"/>
          <w:sz w:val="24"/>
          <w:szCs w:val="24"/>
          <w:shd w:val="clear" w:color="auto" w:fill="FFFFFF"/>
        </w:rPr>
        <w:t>enhancement to the learning experience</w:t>
      </w:r>
      <w:r w:rsidR="00FB73E5">
        <w:rPr>
          <w:rFonts w:ascii="Times New Roman" w:hAnsi="Times New Roman" w:cs="Times New Roman"/>
          <w:color w:val="6A6A6A"/>
          <w:sz w:val="24"/>
          <w:szCs w:val="24"/>
          <w:shd w:val="clear" w:color="auto" w:fill="FFFFFF"/>
        </w:rPr>
        <w:t>.</w:t>
      </w:r>
    </w:p>
    <w:p w14:paraId="5D7FAC2E" w14:textId="77777777" w:rsidR="007E21E7" w:rsidRDefault="007E21E7" w:rsidP="007B1EE6">
      <w:pPr>
        <w:pStyle w:val="NoSpacing"/>
        <w:rPr>
          <w:rFonts w:ascii="Times New Roman" w:hAnsi="Times New Roman" w:cs="Times New Roman"/>
          <w:b/>
          <w:color w:val="6A6A6A"/>
          <w:sz w:val="24"/>
          <w:szCs w:val="24"/>
          <w:shd w:val="clear" w:color="auto" w:fill="FFFFFF"/>
        </w:rPr>
      </w:pPr>
    </w:p>
    <w:p w14:paraId="05FD3D8D" w14:textId="4F934C9C" w:rsidR="007E21E7" w:rsidRDefault="007E21E7" w:rsidP="007B1EE6">
      <w:pPr>
        <w:pStyle w:val="NoSpacing"/>
        <w:rPr>
          <w:rFonts w:ascii="Times New Roman" w:hAnsi="Times New Roman" w:cs="Times New Roman"/>
        </w:rPr>
      </w:pPr>
      <w:r w:rsidRPr="007E21E7">
        <w:rPr>
          <w:rFonts w:ascii="Times New Roman" w:hAnsi="Times New Roman" w:cs="Times New Roman"/>
          <w:b/>
        </w:rPr>
        <w:t>KEEP IN MIND</w:t>
      </w:r>
      <w:r w:rsidRPr="007E21E7">
        <w:rPr>
          <w:rFonts w:ascii="Times New Roman" w:hAnsi="Times New Roman" w:cs="Times New Roman"/>
        </w:rPr>
        <w:t xml:space="preserve">: We will be doing some sort of </w:t>
      </w:r>
      <w:r w:rsidR="00DB315E">
        <w:rPr>
          <w:rFonts w:ascii="Times New Roman" w:hAnsi="Times New Roman" w:cs="Times New Roman"/>
        </w:rPr>
        <w:t>review/discussion</w:t>
      </w:r>
      <w:r w:rsidRPr="007E21E7">
        <w:rPr>
          <w:rFonts w:ascii="Times New Roman" w:hAnsi="Times New Roman" w:cs="Times New Roman"/>
        </w:rPr>
        <w:t xml:space="preserve"> with your text when the school</w:t>
      </w:r>
      <w:r>
        <w:rPr>
          <w:rFonts w:ascii="Times New Roman" w:hAnsi="Times New Roman" w:cs="Times New Roman"/>
        </w:rPr>
        <w:t xml:space="preserve"> </w:t>
      </w:r>
      <w:r w:rsidRPr="007E21E7">
        <w:rPr>
          <w:rFonts w:ascii="Times New Roman" w:hAnsi="Times New Roman" w:cs="Times New Roman"/>
        </w:rPr>
        <w:t>yea</w:t>
      </w:r>
      <w:r w:rsidR="00E23C82">
        <w:rPr>
          <w:rFonts w:ascii="Times New Roman" w:hAnsi="Times New Roman" w:cs="Times New Roman"/>
        </w:rPr>
        <w:t xml:space="preserve">r starts, so as you read, </w:t>
      </w:r>
      <w:r w:rsidRPr="007E21E7">
        <w:rPr>
          <w:rFonts w:ascii="Times New Roman" w:hAnsi="Times New Roman" w:cs="Times New Roman"/>
        </w:rPr>
        <w:t xml:space="preserve">highlight, fold pages, </w:t>
      </w:r>
      <w:r w:rsidR="00E23C82">
        <w:rPr>
          <w:rFonts w:ascii="Times New Roman" w:hAnsi="Times New Roman" w:cs="Times New Roman"/>
        </w:rPr>
        <w:t>jot notes, pinpoint passages that create the deepest meaning for you…</w:t>
      </w:r>
      <w:r w:rsidRPr="007E21E7">
        <w:rPr>
          <w:rFonts w:ascii="Times New Roman" w:hAnsi="Times New Roman" w:cs="Times New Roman"/>
        </w:rPr>
        <w:t xml:space="preserve"> do whatever you need so that you can go back and connect to the text when you are finished with it! We are hoping that the text you read stays with you. So again, in order for you to be comfortable with the detail</w:t>
      </w:r>
      <w:r w:rsidR="00E23C82">
        <w:rPr>
          <w:rFonts w:ascii="Times New Roman" w:hAnsi="Times New Roman" w:cs="Times New Roman"/>
        </w:rPr>
        <w:t>s when school begins,</w:t>
      </w:r>
      <w:r w:rsidRPr="007E21E7">
        <w:rPr>
          <w:rFonts w:ascii="Times New Roman" w:hAnsi="Times New Roman" w:cs="Times New Roman"/>
        </w:rPr>
        <w:t xml:space="preserve"> take notes so you don’t spend time re-reading.</w:t>
      </w:r>
    </w:p>
    <w:p w14:paraId="60EEEE1D" w14:textId="4931A886" w:rsidR="00FB73E5" w:rsidRDefault="00FB73E5" w:rsidP="007B1EE6">
      <w:pPr>
        <w:pStyle w:val="NoSpacing"/>
        <w:rPr>
          <w:rFonts w:ascii="Times New Roman" w:hAnsi="Times New Roman" w:cs="Times New Roman"/>
        </w:rPr>
      </w:pPr>
    </w:p>
    <w:p w14:paraId="36735444" w14:textId="3BBD433B" w:rsidR="00FB73E5" w:rsidRPr="00FB73E5" w:rsidRDefault="00FB73E5" w:rsidP="00FB73E5">
      <w:pPr>
        <w:spacing w:after="0" w:line="240" w:lineRule="auto"/>
        <w:rPr>
          <w:rFonts w:ascii="Times New Roman" w:eastAsia="Times New Roman" w:hAnsi="Times New Roman" w:cs="Times New Roman"/>
          <w:sz w:val="24"/>
          <w:szCs w:val="24"/>
        </w:rPr>
      </w:pPr>
      <w:r w:rsidRPr="00FB73E5">
        <w:rPr>
          <w:rFonts w:ascii="Arial" w:eastAsia="Times New Roman" w:hAnsi="Arial" w:cs="Arial"/>
          <w:b/>
          <w:bCs/>
          <w:color w:val="000000"/>
          <w:sz w:val="24"/>
          <w:szCs w:val="24"/>
        </w:rPr>
        <w:t>Some titles contain mature content, and as such, parents/guardians should review the choices with their children to determine the most appropriate choice.</w:t>
      </w:r>
    </w:p>
    <w:p w14:paraId="111AFC4B" w14:textId="77777777" w:rsidR="00FB73E5" w:rsidRPr="007E21E7" w:rsidRDefault="00FB73E5" w:rsidP="007B1EE6">
      <w:pPr>
        <w:pStyle w:val="NoSpacing"/>
        <w:rPr>
          <w:rFonts w:ascii="Times New Roman" w:hAnsi="Times New Roman" w:cs="Times New Roman"/>
          <w:b/>
          <w:color w:val="6A6A6A"/>
          <w:sz w:val="24"/>
          <w:szCs w:val="24"/>
          <w:shd w:val="clear" w:color="auto" w:fill="FFFFFF"/>
        </w:rPr>
      </w:pPr>
    </w:p>
    <w:p w14:paraId="2C011077" w14:textId="77777777" w:rsidR="00B11246" w:rsidRPr="0078008D" w:rsidRDefault="001F5824" w:rsidP="00B11246">
      <w:pPr>
        <w:pStyle w:val="NoSpacing"/>
        <w:rPr>
          <w:rStyle w:val="Strong"/>
          <w:rFonts w:ascii="Engravers MT" w:hAnsi="Engravers MT" w:cs="Times New Roman"/>
          <w:color w:val="333333"/>
          <w:sz w:val="20"/>
          <w:szCs w:val="20"/>
          <w:shd w:val="clear" w:color="auto" w:fill="FFFFFF"/>
        </w:rPr>
      </w:pPr>
      <w:r w:rsidRPr="0078008D">
        <w:rPr>
          <w:rStyle w:val="Strong"/>
          <w:rFonts w:ascii="Engravers MT" w:hAnsi="Engravers MT" w:cs="Times New Roman"/>
          <w:color w:val="333333"/>
          <w:sz w:val="20"/>
          <w:szCs w:val="20"/>
          <w:shd w:val="clear" w:color="auto" w:fill="FFFFFF"/>
        </w:rPr>
        <w:t>STUDENT INSTRUCTIONS</w:t>
      </w:r>
    </w:p>
    <w:p w14:paraId="3FE17D92" w14:textId="3F8577A7" w:rsidR="00A82816" w:rsidRDefault="004E64FE" w:rsidP="004E64FE">
      <w:pPr>
        <w:pStyle w:val="NoSpacing"/>
        <w:rPr>
          <w:rFonts w:ascii="Aharoni" w:hAnsi="Aharoni" w:cs="Aharoni"/>
          <w:noProof/>
          <w:sz w:val="40"/>
          <w:szCs w:val="40"/>
        </w:rPr>
      </w:pPr>
      <w:r>
        <w:rPr>
          <w:rStyle w:val="Strong"/>
          <w:rFonts w:ascii="Garamond" w:hAnsi="Garamond" w:cs="Times New Roman"/>
          <w:color w:val="333333"/>
          <w:shd w:val="clear" w:color="auto" w:fill="FFFFFF"/>
        </w:rPr>
        <w:t>Choose</w:t>
      </w:r>
      <w:r w:rsidR="009C5ABF">
        <w:rPr>
          <w:rStyle w:val="Strong"/>
          <w:rFonts w:ascii="Garamond" w:hAnsi="Garamond" w:cs="Times New Roman"/>
          <w:color w:val="333333"/>
          <w:shd w:val="clear" w:color="auto" w:fill="FFFFFF"/>
        </w:rPr>
        <w:t xml:space="preserve"> </w:t>
      </w:r>
      <w:r w:rsidR="00914C72">
        <w:rPr>
          <w:rStyle w:val="Strong"/>
          <w:rFonts w:ascii="Garamond" w:hAnsi="Garamond" w:cs="Times New Roman"/>
          <w:color w:val="333333"/>
          <w:shd w:val="clear" w:color="auto" w:fill="FFFFFF"/>
        </w:rPr>
        <w:t>one novel</w:t>
      </w:r>
      <w:r w:rsidR="00B11246" w:rsidRPr="00B11246">
        <w:rPr>
          <w:rStyle w:val="Strong"/>
          <w:rFonts w:ascii="Garamond" w:hAnsi="Garamond" w:cs="Times New Roman"/>
          <w:color w:val="333333"/>
          <w:shd w:val="clear" w:color="auto" w:fill="FFFFFF"/>
        </w:rPr>
        <w:t xml:space="preserve"> </w:t>
      </w:r>
      <w:r>
        <w:rPr>
          <w:rStyle w:val="Strong"/>
          <w:rFonts w:ascii="Garamond" w:hAnsi="Garamond" w:cs="Times New Roman"/>
          <w:color w:val="333333"/>
          <w:shd w:val="clear" w:color="auto" w:fill="FFFFFF"/>
        </w:rPr>
        <w:t>(1984</w:t>
      </w:r>
      <w:r w:rsidR="00FB73E5">
        <w:rPr>
          <w:rStyle w:val="Strong"/>
          <w:rFonts w:ascii="Garamond" w:hAnsi="Garamond" w:cs="Times New Roman"/>
          <w:color w:val="333333"/>
          <w:shd w:val="clear" w:color="auto" w:fill="FFFFFF"/>
        </w:rPr>
        <w:t>,</w:t>
      </w:r>
      <w:r>
        <w:rPr>
          <w:rStyle w:val="Strong"/>
          <w:rFonts w:ascii="Garamond" w:hAnsi="Garamond" w:cs="Times New Roman"/>
          <w:color w:val="333333"/>
          <w:shd w:val="clear" w:color="auto" w:fill="FFFFFF"/>
        </w:rPr>
        <w:t xml:space="preserve"> </w:t>
      </w:r>
      <w:r w:rsidR="00DB315E">
        <w:rPr>
          <w:rStyle w:val="Strong"/>
          <w:rFonts w:ascii="Garamond" w:hAnsi="Garamond" w:cs="Times New Roman"/>
          <w:color w:val="333333"/>
          <w:shd w:val="clear" w:color="auto" w:fill="FFFFFF"/>
        </w:rPr>
        <w:t>Emma</w:t>
      </w:r>
      <w:r w:rsidR="00FB73E5">
        <w:rPr>
          <w:rStyle w:val="Strong"/>
          <w:rFonts w:ascii="Garamond" w:hAnsi="Garamond" w:cs="Times New Roman"/>
          <w:color w:val="333333"/>
          <w:shd w:val="clear" w:color="auto" w:fill="FFFFFF"/>
        </w:rPr>
        <w:t xml:space="preserve"> or The Handmaid’s Tale</w:t>
      </w:r>
      <w:r>
        <w:rPr>
          <w:rStyle w:val="Strong"/>
          <w:rFonts w:ascii="Garamond" w:hAnsi="Garamond" w:cs="Times New Roman"/>
          <w:color w:val="333333"/>
          <w:shd w:val="clear" w:color="auto" w:fill="FFFFFF"/>
        </w:rPr>
        <w:t>).</w:t>
      </w:r>
      <w:r w:rsidR="00F72DEB">
        <w:rPr>
          <w:rStyle w:val="Strong"/>
          <w:rFonts w:ascii="Garamond" w:hAnsi="Garamond" w:cs="Times New Roman"/>
          <w:color w:val="333333"/>
          <w:shd w:val="clear" w:color="auto" w:fill="FFFFFF"/>
        </w:rPr>
        <w:t xml:space="preserve"> </w:t>
      </w:r>
      <w:r w:rsidR="00FB73E5">
        <w:rPr>
          <w:rStyle w:val="Strong"/>
          <w:rFonts w:ascii="Garamond" w:hAnsi="Garamond" w:cs="Times New Roman"/>
          <w:color w:val="333333"/>
          <w:shd w:val="clear" w:color="auto" w:fill="FFFFFF"/>
        </w:rPr>
        <w:t xml:space="preserve">A short synopsis has been given below.  </w:t>
      </w:r>
    </w:p>
    <w:p w14:paraId="64B8D5DD" w14:textId="5F47F2F0" w:rsidR="00DB315E" w:rsidRPr="004D7A76" w:rsidRDefault="00F83D7E" w:rsidP="00DB315E">
      <w:pPr>
        <w:shd w:val="clear" w:color="auto" w:fill="FFFFFF"/>
        <w:spacing w:after="0" w:line="240" w:lineRule="auto"/>
        <w:rPr>
          <w:rFonts w:ascii="Times New Roman" w:hAnsi="Times New Roman" w:cs="Times New Roman"/>
          <w:b/>
          <w:color w:val="222222"/>
          <w:sz w:val="28"/>
          <w:szCs w:val="28"/>
        </w:rPr>
      </w:pPr>
      <w:r>
        <w:rPr>
          <w:rFonts w:ascii="Engravers MT" w:hAnsi="Engravers MT"/>
          <w:noProof/>
        </w:rPr>
        <w:t xml:space="preserve">   </w:t>
      </w:r>
      <w:r w:rsidR="0078008D">
        <w:rPr>
          <w:rFonts w:ascii="Times New Roman" w:hAnsi="Times New Roman" w:cs="Times New Roman"/>
          <w:b/>
          <w:noProof/>
          <w:sz w:val="20"/>
          <w:szCs w:val="20"/>
        </w:rPr>
        <w:tab/>
      </w:r>
      <w:r w:rsidR="0078008D">
        <w:rPr>
          <w:rFonts w:ascii="Times New Roman" w:hAnsi="Times New Roman" w:cs="Times New Roman"/>
          <w:b/>
          <w:noProof/>
          <w:sz w:val="20"/>
          <w:szCs w:val="20"/>
        </w:rPr>
        <w:tab/>
      </w:r>
      <w:r w:rsidR="0078008D">
        <w:rPr>
          <w:rFonts w:ascii="Times New Roman" w:hAnsi="Times New Roman" w:cs="Times New Roman"/>
          <w:b/>
          <w:noProof/>
          <w:sz w:val="20"/>
          <w:szCs w:val="20"/>
        </w:rPr>
        <w:tab/>
      </w:r>
      <w:r w:rsidR="00DB315E">
        <w:rPr>
          <w:rFonts w:ascii="Times New Roman" w:hAnsi="Times New Roman" w:cs="Times New Roman"/>
          <w:b/>
          <w:noProof/>
          <w:sz w:val="20"/>
          <w:szCs w:val="20"/>
        </w:rPr>
        <w:t xml:space="preserve">                                                                           </w:t>
      </w:r>
      <w:r w:rsidR="00DB315E" w:rsidRPr="004D7A76">
        <w:rPr>
          <w:rFonts w:ascii="Times New Roman" w:hAnsi="Times New Roman" w:cs="Times New Roman"/>
          <w:b/>
          <w:color w:val="222222"/>
          <w:sz w:val="28"/>
          <w:szCs w:val="28"/>
        </w:rPr>
        <w:t>Emma by Jane Austen</w:t>
      </w:r>
    </w:p>
    <w:p w14:paraId="489B29CC" w14:textId="21F165F0" w:rsidR="009C5ABF" w:rsidRDefault="009C5ABF" w:rsidP="004E64FE">
      <w:pPr>
        <w:pStyle w:val="NoSpacing"/>
        <w:ind w:right="-810"/>
        <w:rPr>
          <w:rFonts w:ascii="Engravers MT" w:hAnsi="Engravers MT"/>
        </w:rPr>
      </w:pPr>
    </w:p>
    <w:p w14:paraId="039F5633" w14:textId="5F1CB061" w:rsidR="00135889" w:rsidRDefault="00F72DEB" w:rsidP="00065775">
      <w:pPr>
        <w:pStyle w:val="NoSpacing"/>
        <w:rPr>
          <w:rFonts w:ascii="Engravers MT" w:hAnsi="Engravers MT"/>
        </w:rPr>
      </w:pPr>
      <w:r>
        <w:rPr>
          <w:noProof/>
        </w:rPr>
        <w:drawing>
          <wp:inline distT="0" distB="0" distL="0" distR="0" wp14:anchorId="3785E4B4" wp14:editId="1E0F23D0">
            <wp:extent cx="3143250" cy="2520950"/>
            <wp:effectExtent l="0" t="0" r="0" b="0"/>
            <wp:docPr id="15" name="Picture 15" descr="1984 by George Orwell Plot Summary | by Malcolm White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984 by George Orwell Plot Summary | by Malcolm White | 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1007" cy="2583313"/>
                    </a:xfrm>
                    <a:prstGeom prst="rect">
                      <a:avLst/>
                    </a:prstGeom>
                    <a:noFill/>
                    <a:ln>
                      <a:noFill/>
                    </a:ln>
                  </pic:spPr>
                </pic:pic>
              </a:graphicData>
            </a:graphic>
          </wp:inline>
        </w:drawing>
      </w:r>
      <w:r w:rsidR="004751BF">
        <w:rPr>
          <w:noProof/>
        </w:rPr>
        <w:drawing>
          <wp:inline distT="0" distB="0" distL="0" distR="0" wp14:anchorId="6AA75612" wp14:editId="7932A00D">
            <wp:extent cx="2940050" cy="2432050"/>
            <wp:effectExtent l="0" t="0" r="0" b="6350"/>
            <wp:docPr id="1" name="Picture 1" descr="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050" cy="2432050"/>
                    </a:xfrm>
                    <a:prstGeom prst="rect">
                      <a:avLst/>
                    </a:prstGeom>
                    <a:noFill/>
                    <a:ln>
                      <a:noFill/>
                    </a:ln>
                  </pic:spPr>
                </pic:pic>
              </a:graphicData>
            </a:graphic>
          </wp:inline>
        </w:drawing>
      </w:r>
    </w:p>
    <w:tbl>
      <w:tblPr>
        <w:tblStyle w:val="TableGrid"/>
        <w:tblW w:w="0" w:type="auto"/>
        <w:tblInd w:w="-635" w:type="dxa"/>
        <w:tblLook w:val="04A0" w:firstRow="1" w:lastRow="0" w:firstColumn="1" w:lastColumn="0" w:noHBand="0" w:noVBand="1"/>
      </w:tblPr>
      <w:tblGrid>
        <w:gridCol w:w="5707"/>
        <w:gridCol w:w="5093"/>
      </w:tblGrid>
      <w:tr w:rsidR="007819A0" w14:paraId="62AE968A" w14:textId="77777777" w:rsidTr="004751BF">
        <w:trPr>
          <w:trHeight w:val="2448"/>
        </w:trPr>
        <w:tc>
          <w:tcPr>
            <w:tcW w:w="5707" w:type="dxa"/>
          </w:tcPr>
          <w:p w14:paraId="12BA82E6" w14:textId="77777777" w:rsidR="007819A0" w:rsidRPr="009C5ABF" w:rsidRDefault="009C5ABF" w:rsidP="009C5ABF">
            <w:pPr>
              <w:pStyle w:val="NoSpacing"/>
              <w:rPr>
                <w:rFonts w:ascii="Times New Roman" w:hAnsi="Times New Roman" w:cs="Times New Roman"/>
              </w:rPr>
            </w:pPr>
            <w:r w:rsidRPr="009C5ABF">
              <w:rPr>
                <w:rFonts w:ascii="Times New Roman" w:hAnsi="Times New Roman" w:cs="Times New Roman"/>
                <w:b/>
                <w:color w:val="000000"/>
                <w:shd w:val="clear" w:color="auto" w:fill="FFFFFF"/>
              </w:rPr>
              <w:t xml:space="preserve">Nineteen Eighty-Four </w:t>
            </w:r>
            <w:r>
              <w:rPr>
                <w:rFonts w:ascii="Times New Roman" w:hAnsi="Times New Roman" w:cs="Times New Roman"/>
                <w:color w:val="000000"/>
                <w:shd w:val="clear" w:color="auto" w:fill="FFFFFF"/>
              </w:rPr>
              <w:t xml:space="preserve">by </w:t>
            </w:r>
            <w:r w:rsidR="00F72DEB" w:rsidRPr="009C5ABF">
              <w:rPr>
                <w:rFonts w:ascii="Times New Roman" w:hAnsi="Times New Roman" w:cs="Times New Roman"/>
                <w:color w:val="000000"/>
                <w:shd w:val="clear" w:color="auto" w:fill="FFFFFF"/>
              </w:rPr>
              <w:t>George Orwell</w:t>
            </w:r>
            <w:r>
              <w:rPr>
                <w:rFonts w:ascii="Times New Roman" w:hAnsi="Times New Roman" w:cs="Times New Roman"/>
                <w:color w:val="000000"/>
                <w:shd w:val="clear" w:color="auto" w:fill="FFFFFF"/>
              </w:rPr>
              <w:t xml:space="preserve"> </w:t>
            </w:r>
            <w:r w:rsidRPr="009C5ABF">
              <w:rPr>
                <w:rFonts w:ascii="Times New Roman" w:hAnsi="Times New Roman" w:cs="Times New Roman"/>
                <w:b/>
                <w:color w:val="000000"/>
                <w:shd w:val="clear" w:color="auto" w:fill="FFFFFF"/>
              </w:rPr>
              <w:t>(novel)</w:t>
            </w:r>
            <w:r w:rsidR="00F72DEB" w:rsidRPr="009C5ABF">
              <w:rPr>
                <w:rFonts w:ascii="Times New Roman" w:hAnsi="Times New Roman" w:cs="Times New Roman"/>
                <w:color w:val="000000"/>
                <w:shd w:val="clear" w:color="auto" w:fill="FFFFFF"/>
              </w:rPr>
              <w:t xml:space="preserve"> describes a dystopian future rife with war and one where the government—led by Big Brother—controls the truth and snuffs out individual thought. The protagonist, Winston Smith, becomes disillusioned with the Party, and he rebels against it. </w:t>
            </w:r>
          </w:p>
        </w:tc>
        <w:tc>
          <w:tcPr>
            <w:tcW w:w="5093" w:type="dxa"/>
          </w:tcPr>
          <w:p w14:paraId="4144F838" w14:textId="77777777" w:rsidR="00DB315E" w:rsidRPr="00DB315E" w:rsidRDefault="00DB315E" w:rsidP="00DB315E">
            <w:pPr>
              <w:shd w:val="clear" w:color="auto" w:fill="FFFFFF"/>
              <w:rPr>
                <w:rFonts w:ascii="Georgia" w:hAnsi="Georgia"/>
                <w:color w:val="181818"/>
                <w:sz w:val="20"/>
                <w:szCs w:val="20"/>
                <w:shd w:val="clear" w:color="auto" w:fill="FFFFFF"/>
              </w:rPr>
            </w:pPr>
            <w:r w:rsidRPr="00DB315E">
              <w:rPr>
                <w:rFonts w:ascii="Georgia" w:hAnsi="Georgia"/>
                <w:color w:val="181818"/>
                <w:sz w:val="20"/>
                <w:szCs w:val="20"/>
                <w:shd w:val="clear" w:color="auto" w:fill="FFFFFF"/>
              </w:rPr>
              <w:t>Emma Woodhouse is one of Austen's most captivating</w:t>
            </w:r>
          </w:p>
          <w:p w14:paraId="0DF355E3" w14:textId="77777777" w:rsidR="00DB315E" w:rsidRPr="00DB315E" w:rsidRDefault="00DB315E" w:rsidP="00DB315E">
            <w:pPr>
              <w:shd w:val="clear" w:color="auto" w:fill="FFFFFF"/>
              <w:rPr>
                <w:rFonts w:ascii="Georgia" w:hAnsi="Georgia"/>
                <w:color w:val="181818"/>
                <w:sz w:val="20"/>
                <w:szCs w:val="20"/>
                <w:shd w:val="clear" w:color="auto" w:fill="FFFFFF"/>
              </w:rPr>
            </w:pPr>
            <w:r w:rsidRPr="00DB315E">
              <w:rPr>
                <w:rFonts w:ascii="Georgia" w:hAnsi="Georgia"/>
                <w:color w:val="181818"/>
                <w:sz w:val="20"/>
                <w:szCs w:val="20"/>
                <w:shd w:val="clear" w:color="auto" w:fill="FFFFFF"/>
              </w:rPr>
              <w:t xml:space="preserve">                                                                                                  and vivid characters. Beautiful, spoilt, vain and </w:t>
            </w:r>
          </w:p>
          <w:p w14:paraId="4B329B43" w14:textId="77777777" w:rsidR="00DB315E" w:rsidRPr="00DB315E" w:rsidRDefault="00DB315E" w:rsidP="00DB315E">
            <w:pPr>
              <w:shd w:val="clear" w:color="auto" w:fill="FFFFFF"/>
              <w:rPr>
                <w:rFonts w:ascii="Georgia" w:hAnsi="Georgia"/>
                <w:color w:val="181818"/>
                <w:sz w:val="20"/>
                <w:szCs w:val="20"/>
                <w:shd w:val="clear" w:color="auto" w:fill="FFFFFF"/>
              </w:rPr>
            </w:pPr>
            <w:r w:rsidRPr="00DB315E">
              <w:rPr>
                <w:rFonts w:ascii="Georgia" w:hAnsi="Georgia"/>
                <w:color w:val="181818"/>
                <w:sz w:val="20"/>
                <w:szCs w:val="20"/>
                <w:shd w:val="clear" w:color="auto" w:fill="FFFFFF"/>
              </w:rPr>
              <w:t xml:space="preserve">                                                                                                  irrepressibly witty, Emma organizes the lives of the </w:t>
            </w:r>
          </w:p>
          <w:p w14:paraId="6F7B4336" w14:textId="77777777" w:rsidR="00DB315E" w:rsidRPr="00DB315E" w:rsidRDefault="00DB315E" w:rsidP="00DB315E">
            <w:pPr>
              <w:shd w:val="clear" w:color="auto" w:fill="FFFFFF"/>
              <w:rPr>
                <w:rFonts w:ascii="Georgia" w:hAnsi="Georgia"/>
                <w:color w:val="181818"/>
                <w:sz w:val="20"/>
                <w:szCs w:val="20"/>
                <w:shd w:val="clear" w:color="auto" w:fill="FFFFFF"/>
              </w:rPr>
            </w:pPr>
            <w:r w:rsidRPr="00DB315E">
              <w:rPr>
                <w:rFonts w:ascii="Georgia" w:hAnsi="Georgia"/>
                <w:color w:val="181818"/>
                <w:sz w:val="20"/>
                <w:szCs w:val="20"/>
                <w:shd w:val="clear" w:color="auto" w:fill="FFFFFF"/>
              </w:rPr>
              <w:t xml:space="preserve">                                                                                                  inhabitants of her sleepy little village and plays </w:t>
            </w:r>
          </w:p>
          <w:p w14:paraId="66CE61B4" w14:textId="77777777" w:rsidR="00DB315E" w:rsidRPr="00DB315E" w:rsidRDefault="00DB315E" w:rsidP="00DB315E">
            <w:pPr>
              <w:shd w:val="clear" w:color="auto" w:fill="FFFFFF"/>
              <w:rPr>
                <w:rFonts w:ascii="Times New Roman" w:hAnsi="Times New Roman" w:cs="Times New Roman"/>
                <w:color w:val="222222"/>
                <w:sz w:val="20"/>
                <w:szCs w:val="20"/>
              </w:rPr>
            </w:pPr>
            <w:r w:rsidRPr="00DB315E">
              <w:rPr>
                <w:rFonts w:ascii="Georgia" w:hAnsi="Georgia"/>
                <w:color w:val="181818"/>
                <w:sz w:val="20"/>
                <w:szCs w:val="20"/>
                <w:shd w:val="clear" w:color="auto" w:fill="FFFFFF"/>
              </w:rPr>
              <w:t xml:space="preserve">                                                                                                  matchmaker with devastating effect. </w:t>
            </w:r>
            <w:r w:rsidRPr="00DB315E">
              <w:rPr>
                <w:rFonts w:ascii="Georgia" w:hAnsi="Georgia"/>
                <w:sz w:val="20"/>
                <w:szCs w:val="20"/>
                <w:shd w:val="clear" w:color="auto" w:fill="FFFFFF"/>
              </w:rPr>
              <w:t>…</w:t>
            </w:r>
          </w:p>
          <w:p w14:paraId="183C7704" w14:textId="26D24429" w:rsidR="007819A0" w:rsidRPr="00177FC6" w:rsidRDefault="007819A0" w:rsidP="00177FC6">
            <w:pPr>
              <w:shd w:val="clear" w:color="auto" w:fill="FFFFFF"/>
              <w:rPr>
                <w:rFonts w:ascii="Times New Roman" w:hAnsi="Times New Roman" w:cs="Times New Roman"/>
              </w:rPr>
            </w:pPr>
          </w:p>
        </w:tc>
      </w:tr>
    </w:tbl>
    <w:p w14:paraId="1BC0F67C" w14:textId="54BCC4DE" w:rsidR="004751BF" w:rsidRDefault="004751BF" w:rsidP="00A6273F">
      <w:pPr>
        <w:pStyle w:val="NormalWeb"/>
        <w:shd w:val="clear" w:color="auto" w:fill="FFFFFF"/>
        <w:spacing w:before="0" w:beforeAutospacing="0" w:after="0" w:afterAutospacing="0"/>
        <w:textAlignment w:val="baseline"/>
        <w:rPr>
          <w:rFonts w:ascii="museo-sans" w:hAnsi="museo-sans"/>
          <w:color w:val="4D4D4D"/>
          <w:sz w:val="21"/>
          <w:szCs w:val="21"/>
        </w:rPr>
      </w:pPr>
    </w:p>
    <w:p w14:paraId="20220E57" w14:textId="2A0EAFCF" w:rsidR="004751BF" w:rsidRDefault="004751BF" w:rsidP="00A6273F">
      <w:pPr>
        <w:pStyle w:val="NormalWeb"/>
        <w:shd w:val="clear" w:color="auto" w:fill="FFFFFF"/>
        <w:spacing w:before="0" w:beforeAutospacing="0" w:after="0" w:afterAutospacing="0"/>
        <w:textAlignment w:val="baseline"/>
        <w:rPr>
          <w:rFonts w:ascii="museo-sans" w:hAnsi="museo-sans"/>
          <w:color w:val="4D4D4D"/>
          <w:sz w:val="21"/>
          <w:szCs w:val="21"/>
        </w:rPr>
      </w:pPr>
    </w:p>
    <w:p w14:paraId="107B5C16" w14:textId="67888132" w:rsidR="00FB73E5" w:rsidRDefault="00FB73E5" w:rsidP="00A6273F">
      <w:pPr>
        <w:pStyle w:val="NormalWeb"/>
        <w:shd w:val="clear" w:color="auto" w:fill="FFFFFF"/>
        <w:spacing w:before="0" w:beforeAutospacing="0" w:after="0" w:afterAutospacing="0"/>
        <w:textAlignment w:val="baseline"/>
        <w:rPr>
          <w:rFonts w:ascii="museo-sans" w:hAnsi="museo-sans"/>
          <w:color w:val="4D4D4D"/>
          <w:sz w:val="21"/>
          <w:szCs w:val="21"/>
        </w:rPr>
      </w:pPr>
    </w:p>
    <w:p w14:paraId="1EEC42D0" w14:textId="46B33F29" w:rsidR="00FB73E5" w:rsidRPr="00FB73E5" w:rsidRDefault="00FB73E5" w:rsidP="00FB73E5">
      <w:pPr>
        <w:spacing w:after="0" w:line="240" w:lineRule="auto"/>
        <w:rPr>
          <w:rFonts w:ascii="Times New Roman" w:eastAsia="Times New Roman" w:hAnsi="Times New Roman" w:cs="Times New Roman"/>
          <w:sz w:val="24"/>
          <w:szCs w:val="24"/>
        </w:rPr>
      </w:pPr>
      <w:r w:rsidRPr="00FB73E5">
        <w:rPr>
          <w:rFonts w:ascii="Arial" w:eastAsia="Times New Roman" w:hAnsi="Arial" w:cs="Arial"/>
          <w:b/>
          <w:bCs/>
          <w:i/>
          <w:iCs/>
          <w:color w:val="000000"/>
          <w:sz w:val="28"/>
          <w:szCs w:val="28"/>
        </w:rPr>
        <w:t>The Handmaid’s Tale</w:t>
      </w:r>
      <w:r w:rsidRPr="00FB73E5">
        <w:rPr>
          <w:rFonts w:ascii="Arial" w:eastAsia="Times New Roman" w:hAnsi="Arial" w:cs="Arial"/>
          <w:b/>
          <w:bCs/>
          <w:color w:val="000000"/>
          <w:sz w:val="28"/>
          <w:szCs w:val="28"/>
        </w:rPr>
        <w:t>-Margaret Atwood</w:t>
      </w:r>
      <w:r>
        <w:rPr>
          <w:rFonts w:ascii="Arial" w:eastAsia="Times New Roman" w:hAnsi="Arial" w:cs="Arial"/>
          <w:b/>
          <w:bCs/>
          <w:color w:val="000000"/>
          <w:sz w:val="28"/>
          <w:szCs w:val="28"/>
        </w:rPr>
        <w:t xml:space="preserve">    </w:t>
      </w:r>
      <w:r>
        <w:rPr>
          <w:noProof/>
        </w:rPr>
        <w:drawing>
          <wp:inline distT="0" distB="0" distL="0" distR="0" wp14:anchorId="658AE939" wp14:editId="46412C73">
            <wp:extent cx="2978150" cy="2565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1716" cy="2568472"/>
                    </a:xfrm>
                    <a:prstGeom prst="rect">
                      <a:avLst/>
                    </a:prstGeom>
                    <a:noFill/>
                    <a:ln>
                      <a:noFill/>
                    </a:ln>
                  </pic:spPr>
                </pic:pic>
              </a:graphicData>
            </a:graphic>
          </wp:inline>
        </w:drawing>
      </w:r>
    </w:p>
    <w:p w14:paraId="68CBDAAF" w14:textId="77777777" w:rsidR="00FB73E5" w:rsidRPr="00FB73E5" w:rsidRDefault="00FB73E5" w:rsidP="00FB73E5">
      <w:pPr>
        <w:spacing w:after="0" w:line="240" w:lineRule="auto"/>
        <w:rPr>
          <w:rFonts w:ascii="Times New Roman" w:eastAsia="Times New Roman" w:hAnsi="Times New Roman" w:cs="Times New Roman"/>
          <w:sz w:val="24"/>
          <w:szCs w:val="24"/>
        </w:rPr>
      </w:pPr>
    </w:p>
    <w:p w14:paraId="6F916375" w14:textId="77777777" w:rsidR="00FB73E5" w:rsidRPr="00FB73E5" w:rsidRDefault="00FB73E5" w:rsidP="00FB73E5">
      <w:pPr>
        <w:spacing w:after="0" w:line="240" w:lineRule="auto"/>
        <w:rPr>
          <w:rFonts w:ascii="Times New Roman" w:eastAsia="Times New Roman" w:hAnsi="Times New Roman" w:cs="Times New Roman"/>
          <w:sz w:val="24"/>
          <w:szCs w:val="24"/>
        </w:rPr>
      </w:pPr>
      <w:r w:rsidRPr="00FB73E5">
        <w:rPr>
          <w:rFonts w:ascii="Georgia" w:eastAsia="Times New Roman" w:hAnsi="Georgia" w:cs="Times New Roman"/>
          <w:color w:val="181818"/>
          <w:sz w:val="21"/>
          <w:szCs w:val="21"/>
          <w:shd w:val="clear" w:color="auto" w:fill="FFFFFF"/>
        </w:rPr>
        <w:t>Offred is a Handmaid in the Republic of Gilead. She may leave the home of the Commander and his wife once a day to walk to food markets whose signs are now pictures instead of words because women are no longer allowed to read. She must lie on her back once a month and pray that the Commander makes her pregnant, because in an age of declining births, Offred and the other Handmaids are valued only if their ovaries are viable. Offred can remember the years before, when she lived and made love with her husband, Luke; when she played with and protected her daughter; when she had a job, money of her own, and access to knowledge. But all of that is gone now...</w:t>
      </w:r>
    </w:p>
    <w:p w14:paraId="37A17152" w14:textId="4D530B66" w:rsidR="00FB73E5" w:rsidRDefault="00FB73E5" w:rsidP="00FB73E5">
      <w:pPr>
        <w:pStyle w:val="NormalWeb"/>
        <w:shd w:val="clear" w:color="auto" w:fill="FFFFFF"/>
        <w:spacing w:before="0" w:beforeAutospacing="0" w:after="0" w:afterAutospacing="0"/>
        <w:textAlignment w:val="baseline"/>
      </w:pPr>
    </w:p>
    <w:p w14:paraId="1A0C02DC" w14:textId="2B4DEC1B" w:rsidR="00FB73E5" w:rsidRPr="00FB73E5" w:rsidRDefault="00FB73E5" w:rsidP="00FB73E5">
      <w:pPr>
        <w:pStyle w:val="NormalWeb"/>
        <w:shd w:val="clear" w:color="auto" w:fill="FFFFFF"/>
        <w:spacing w:before="0" w:beforeAutospacing="0" w:after="0" w:afterAutospacing="0"/>
        <w:textAlignment w:val="baseline"/>
        <w:rPr>
          <w:b/>
          <w:bCs/>
        </w:rPr>
      </w:pPr>
      <w:r w:rsidRPr="00FB73E5">
        <w:rPr>
          <w:b/>
          <w:bCs/>
        </w:rPr>
        <w:t xml:space="preserve">Everyone must </w:t>
      </w:r>
      <w:r w:rsidR="004F45DD">
        <w:rPr>
          <w:b/>
          <w:bCs/>
        </w:rPr>
        <w:t xml:space="preserve">5 chapters from </w:t>
      </w:r>
      <w:r w:rsidRPr="00FB73E5">
        <w:rPr>
          <w:b/>
          <w:bCs/>
        </w:rPr>
        <w:t>Read How to Read Literature Like a Professor</w:t>
      </w:r>
      <w:r w:rsidR="004F45DD">
        <w:rPr>
          <w:b/>
          <w:bCs/>
        </w:rPr>
        <w:t>:</w:t>
      </w:r>
      <w:r>
        <w:rPr>
          <w:b/>
          <w:bCs/>
        </w:rPr>
        <w:t xml:space="preserve">   Choose Only 5 chapters to read and highlight.</w:t>
      </w:r>
      <w:r w:rsidR="004F45DD">
        <w:rPr>
          <w:b/>
          <w:bCs/>
        </w:rPr>
        <w:t xml:space="preserve">  Please make sure that you write down your chapters.</w:t>
      </w:r>
    </w:p>
    <w:p w14:paraId="7AD146C2" w14:textId="49947A62" w:rsidR="00FB73E5" w:rsidRDefault="00FB73E5" w:rsidP="00A6273F">
      <w:pPr>
        <w:pStyle w:val="NormalWeb"/>
        <w:shd w:val="clear" w:color="auto" w:fill="FFFFFF"/>
        <w:spacing w:before="0" w:beforeAutospacing="0" w:after="0" w:afterAutospacing="0"/>
        <w:textAlignment w:val="baseline"/>
        <w:rPr>
          <w:rFonts w:ascii="museo-sans" w:hAnsi="museo-sans"/>
          <w:color w:val="4D4D4D"/>
          <w:sz w:val="21"/>
          <w:szCs w:val="21"/>
        </w:rPr>
      </w:pPr>
    </w:p>
    <w:p w14:paraId="078761D6" w14:textId="077BB345" w:rsidR="00DB315E" w:rsidRDefault="001A1215" w:rsidP="00A6273F">
      <w:pPr>
        <w:pStyle w:val="NormalWeb"/>
        <w:shd w:val="clear" w:color="auto" w:fill="FFFFFF"/>
        <w:spacing w:before="0" w:beforeAutospacing="0" w:after="0" w:afterAutospacing="0"/>
        <w:textAlignment w:val="baseline"/>
      </w:pPr>
      <w:hyperlink r:id="rId11" w:history="1">
        <w:r w:rsidR="00DE6E33" w:rsidRPr="00DE6E33">
          <w:rPr>
            <w:rStyle w:val="Hyperlink"/>
          </w:rPr>
          <w:t>how to read literature like a professor</w:t>
        </w:r>
      </w:hyperlink>
      <w:r w:rsidR="00DE6E33">
        <w:t xml:space="preserve">     If the hyperlink does not work, Google the title and </w:t>
      </w:r>
      <w:r w:rsidR="009554AC">
        <w:t xml:space="preserve">read choose </w:t>
      </w:r>
      <w:r w:rsidR="005E7DE4">
        <w:t>four chapters</w:t>
      </w:r>
      <w:r w:rsidR="009554AC">
        <w:t xml:space="preserve"> to read</w:t>
      </w:r>
      <w:r w:rsidR="005E7DE4">
        <w:t>.  Make sure that your write down the chapters that you read.</w:t>
      </w:r>
    </w:p>
    <w:p w14:paraId="76873901" w14:textId="676783D3" w:rsidR="004F45DD" w:rsidRDefault="004F45DD" w:rsidP="00A6273F">
      <w:pPr>
        <w:pStyle w:val="NormalWeb"/>
        <w:shd w:val="clear" w:color="auto" w:fill="FFFFFF"/>
        <w:spacing w:before="0" w:beforeAutospacing="0" w:after="0" w:afterAutospacing="0"/>
        <w:textAlignment w:val="baseline"/>
      </w:pPr>
    </w:p>
    <w:p w14:paraId="09392274" w14:textId="63A1C63E" w:rsidR="004F45DD" w:rsidRDefault="004F45DD" w:rsidP="00A6273F">
      <w:pPr>
        <w:pStyle w:val="NormalWeb"/>
        <w:shd w:val="clear" w:color="auto" w:fill="FFFFFF"/>
        <w:spacing w:before="0" w:beforeAutospacing="0" w:after="0" w:afterAutospacing="0"/>
        <w:textAlignment w:val="baseline"/>
      </w:pPr>
      <w:r>
        <w:t>Please be prepared to discuss your reading upon returning to school.</w:t>
      </w:r>
    </w:p>
    <w:p w14:paraId="5B6BBB4E" w14:textId="4EFD98CB" w:rsidR="00DB315E" w:rsidRDefault="00DB315E" w:rsidP="00A6273F">
      <w:pPr>
        <w:pStyle w:val="NormalWeb"/>
        <w:shd w:val="clear" w:color="auto" w:fill="FFFFFF"/>
        <w:spacing w:before="0" w:beforeAutospacing="0" w:after="0" w:afterAutospacing="0"/>
        <w:textAlignment w:val="baseline"/>
      </w:pPr>
    </w:p>
    <w:p w14:paraId="71DB8E71" w14:textId="0EF47812" w:rsidR="00DB315E" w:rsidRDefault="00DB315E" w:rsidP="00A6273F">
      <w:pPr>
        <w:pStyle w:val="NormalWeb"/>
        <w:shd w:val="clear" w:color="auto" w:fill="FFFFFF"/>
        <w:spacing w:before="0" w:beforeAutospacing="0" w:after="0" w:afterAutospacing="0"/>
        <w:textAlignment w:val="baseline"/>
      </w:pPr>
    </w:p>
    <w:p w14:paraId="53AEF71F" w14:textId="7A4B3D05" w:rsidR="00DB315E" w:rsidRDefault="00DB315E" w:rsidP="00A6273F">
      <w:pPr>
        <w:pStyle w:val="NormalWeb"/>
        <w:shd w:val="clear" w:color="auto" w:fill="FFFFFF"/>
        <w:spacing w:before="0" w:beforeAutospacing="0" w:after="0" w:afterAutospacing="0"/>
        <w:textAlignment w:val="baseline"/>
      </w:pPr>
    </w:p>
    <w:p w14:paraId="3370E413" w14:textId="77777777" w:rsidR="00DB315E" w:rsidRDefault="00DB315E" w:rsidP="00A6273F">
      <w:pPr>
        <w:pStyle w:val="NormalWeb"/>
        <w:shd w:val="clear" w:color="auto" w:fill="FFFFFF"/>
        <w:spacing w:before="0" w:beforeAutospacing="0" w:after="0" w:afterAutospacing="0"/>
        <w:textAlignment w:val="baseline"/>
        <w:rPr>
          <w:rFonts w:ascii="museo-sans" w:hAnsi="museo-sans"/>
          <w:color w:val="4D4D4D"/>
          <w:sz w:val="21"/>
          <w:szCs w:val="21"/>
        </w:rPr>
      </w:pPr>
    </w:p>
    <w:p w14:paraId="1A7774BF" w14:textId="73C677C2" w:rsidR="00DB315E" w:rsidRDefault="00DB315E" w:rsidP="00A6273F">
      <w:pPr>
        <w:pStyle w:val="NormalWeb"/>
        <w:shd w:val="clear" w:color="auto" w:fill="FFFFFF"/>
        <w:spacing w:before="0" w:beforeAutospacing="0" w:after="0" w:afterAutospacing="0"/>
        <w:textAlignment w:val="baseline"/>
        <w:rPr>
          <w:rFonts w:ascii="museo-sans" w:hAnsi="museo-sans"/>
          <w:color w:val="4D4D4D"/>
          <w:sz w:val="21"/>
          <w:szCs w:val="21"/>
        </w:rPr>
      </w:pPr>
    </w:p>
    <w:p w14:paraId="1FED4C68" w14:textId="77777777" w:rsidR="00DB315E" w:rsidRDefault="00DB315E" w:rsidP="00A6273F">
      <w:pPr>
        <w:pStyle w:val="NormalWeb"/>
        <w:shd w:val="clear" w:color="auto" w:fill="FFFFFF"/>
        <w:spacing w:before="0" w:beforeAutospacing="0" w:after="0" w:afterAutospacing="0"/>
        <w:textAlignment w:val="baseline"/>
        <w:rPr>
          <w:rFonts w:ascii="museo-sans" w:hAnsi="museo-sans"/>
          <w:color w:val="4D4D4D"/>
          <w:sz w:val="21"/>
          <w:szCs w:val="21"/>
        </w:rPr>
      </w:pPr>
    </w:p>
    <w:p w14:paraId="767DF38D" w14:textId="77777777" w:rsidR="004751BF" w:rsidRDefault="004751BF" w:rsidP="00A6273F">
      <w:pPr>
        <w:pStyle w:val="NormalWeb"/>
        <w:shd w:val="clear" w:color="auto" w:fill="FFFFFF"/>
        <w:spacing w:before="0" w:beforeAutospacing="0" w:after="0" w:afterAutospacing="0"/>
        <w:textAlignment w:val="baseline"/>
        <w:rPr>
          <w:rFonts w:ascii="museo-sans" w:hAnsi="museo-sans"/>
          <w:color w:val="4D4D4D"/>
          <w:sz w:val="21"/>
          <w:szCs w:val="21"/>
        </w:rPr>
      </w:pPr>
    </w:p>
    <w:p w14:paraId="428C8D1D" w14:textId="77777777" w:rsidR="004751BF" w:rsidRDefault="00EE740C" w:rsidP="00190C6A">
      <w:pPr>
        <w:shd w:val="clear" w:color="auto" w:fill="FFFFFF"/>
        <w:spacing w:after="0" w:line="240" w:lineRule="auto"/>
        <w:rPr>
          <w:rFonts w:ascii="Times New Roman" w:hAnsi="Times New Roman" w:cs="Times New Roman"/>
          <w:color w:val="222222"/>
          <w:sz w:val="28"/>
          <w:szCs w:val="28"/>
        </w:rPr>
      </w:pPr>
      <w:r w:rsidRPr="004D7A76">
        <w:rPr>
          <w:rFonts w:ascii="Times New Roman" w:hAnsi="Times New Roman" w:cs="Times New Roman"/>
          <w:color w:val="222222"/>
          <w:sz w:val="28"/>
          <w:szCs w:val="28"/>
        </w:rPr>
        <w:t xml:space="preserve">                                                                     </w:t>
      </w:r>
      <w:r w:rsidR="004D7A76">
        <w:rPr>
          <w:rFonts w:ascii="Times New Roman" w:hAnsi="Times New Roman" w:cs="Times New Roman"/>
          <w:color w:val="222222"/>
          <w:sz w:val="28"/>
          <w:szCs w:val="28"/>
        </w:rPr>
        <w:t xml:space="preserve">              </w:t>
      </w:r>
      <w:r w:rsidRPr="004D7A76">
        <w:rPr>
          <w:rFonts w:ascii="Times New Roman" w:hAnsi="Times New Roman" w:cs="Times New Roman"/>
          <w:color w:val="222222"/>
          <w:sz w:val="28"/>
          <w:szCs w:val="28"/>
        </w:rPr>
        <w:t xml:space="preserve">  </w:t>
      </w:r>
    </w:p>
    <w:p w14:paraId="7AC7C6F7" w14:textId="2FFD6AE6" w:rsidR="00EE740C" w:rsidRDefault="00EE740C" w:rsidP="00190C6A">
      <w:pPr>
        <w:shd w:val="clear" w:color="auto" w:fill="FFFFFF"/>
        <w:spacing w:after="0" w:line="240" w:lineRule="auto"/>
        <w:rPr>
          <w:rFonts w:ascii="Times New Roman" w:hAnsi="Times New Roman" w:cs="Times New Roman"/>
          <w:color w:val="222222"/>
          <w:sz w:val="20"/>
          <w:szCs w:val="20"/>
        </w:rPr>
      </w:pPr>
    </w:p>
    <w:p w14:paraId="265FA476" w14:textId="77777777" w:rsidR="00EE740C" w:rsidRDefault="00EE740C" w:rsidP="00190C6A">
      <w:pPr>
        <w:shd w:val="clear" w:color="auto" w:fill="FFFFFF"/>
        <w:spacing w:after="0"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 xml:space="preserve">                                                                  </w:t>
      </w:r>
    </w:p>
    <w:p w14:paraId="3E3512AB" w14:textId="77777777" w:rsidR="00EE740C" w:rsidRPr="00EE740C" w:rsidRDefault="00EE740C" w:rsidP="00EE740C">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0"/>
          <w:szCs w:val="20"/>
        </w:rPr>
        <w:t xml:space="preserve">                                                                                              </w:t>
      </w:r>
    </w:p>
    <w:p w14:paraId="151A05C3" w14:textId="77777777" w:rsidR="00EE740C" w:rsidRDefault="00EE740C" w:rsidP="00190C6A">
      <w:pPr>
        <w:shd w:val="clear" w:color="auto" w:fill="FFFFFF"/>
        <w:spacing w:after="0" w:line="240" w:lineRule="auto"/>
        <w:rPr>
          <w:rFonts w:ascii="Times New Roman" w:hAnsi="Times New Roman" w:cs="Times New Roman"/>
          <w:color w:val="222222"/>
          <w:sz w:val="20"/>
          <w:szCs w:val="20"/>
        </w:rPr>
      </w:pPr>
    </w:p>
    <w:p w14:paraId="225BC2F0" w14:textId="77777777" w:rsidR="00EE740C" w:rsidRDefault="00EE740C" w:rsidP="00190C6A">
      <w:pPr>
        <w:shd w:val="clear" w:color="auto" w:fill="FFFFFF"/>
        <w:spacing w:after="0" w:line="240" w:lineRule="auto"/>
        <w:rPr>
          <w:rFonts w:ascii="Times New Roman" w:hAnsi="Times New Roman" w:cs="Times New Roman"/>
          <w:color w:val="222222"/>
          <w:sz w:val="20"/>
          <w:szCs w:val="20"/>
        </w:rPr>
      </w:pPr>
    </w:p>
    <w:p w14:paraId="4AB2E90F" w14:textId="77777777" w:rsidR="008948AB" w:rsidRDefault="008948AB" w:rsidP="00065775">
      <w:pPr>
        <w:pStyle w:val="NoSpacing"/>
        <w:rPr>
          <w:rFonts w:ascii="Times New Roman" w:hAnsi="Times New Roman" w:cs="Times New Roman"/>
          <w:b/>
          <w:color w:val="6A6A6A"/>
          <w:sz w:val="24"/>
          <w:szCs w:val="24"/>
          <w:shd w:val="clear" w:color="auto" w:fill="FFFFFF"/>
        </w:rPr>
      </w:pPr>
    </w:p>
    <w:p w14:paraId="4CA3C22F" w14:textId="77777777" w:rsidR="008948AB" w:rsidRDefault="008948AB" w:rsidP="00065775">
      <w:pPr>
        <w:pStyle w:val="NoSpacing"/>
        <w:rPr>
          <w:rFonts w:ascii="Times New Roman" w:hAnsi="Times New Roman" w:cs="Times New Roman"/>
          <w:b/>
          <w:color w:val="6A6A6A"/>
          <w:sz w:val="24"/>
          <w:szCs w:val="24"/>
          <w:shd w:val="clear" w:color="auto" w:fill="FFFFFF"/>
        </w:rPr>
      </w:pPr>
    </w:p>
    <w:p w14:paraId="415D67D4" w14:textId="77777777" w:rsidR="008948AB" w:rsidRDefault="008948AB" w:rsidP="00065775">
      <w:pPr>
        <w:pStyle w:val="NoSpacing"/>
        <w:rPr>
          <w:rFonts w:ascii="Times New Roman" w:hAnsi="Times New Roman" w:cs="Times New Roman"/>
          <w:b/>
          <w:color w:val="6A6A6A"/>
          <w:sz w:val="24"/>
          <w:szCs w:val="24"/>
          <w:shd w:val="clear" w:color="auto" w:fill="FFFFFF"/>
        </w:rPr>
      </w:pPr>
    </w:p>
    <w:p w14:paraId="3765194A" w14:textId="77777777" w:rsidR="008948AB" w:rsidRDefault="008948AB" w:rsidP="00065775">
      <w:pPr>
        <w:pStyle w:val="NoSpacing"/>
        <w:rPr>
          <w:rFonts w:ascii="Times New Roman" w:hAnsi="Times New Roman" w:cs="Times New Roman"/>
          <w:b/>
          <w:color w:val="6A6A6A"/>
          <w:sz w:val="24"/>
          <w:szCs w:val="24"/>
          <w:shd w:val="clear" w:color="auto" w:fill="FFFFFF"/>
        </w:rPr>
      </w:pPr>
    </w:p>
    <w:p w14:paraId="3C880D97" w14:textId="77777777" w:rsidR="008948AB" w:rsidRDefault="008948AB" w:rsidP="00065775">
      <w:pPr>
        <w:pStyle w:val="NoSpacing"/>
        <w:rPr>
          <w:rFonts w:ascii="Times New Roman" w:hAnsi="Times New Roman" w:cs="Times New Roman"/>
          <w:b/>
          <w:color w:val="6A6A6A"/>
          <w:sz w:val="24"/>
          <w:szCs w:val="24"/>
          <w:shd w:val="clear" w:color="auto" w:fill="FFFFFF"/>
        </w:rPr>
      </w:pPr>
    </w:p>
    <w:p w14:paraId="4A7E2E4D" w14:textId="77777777" w:rsidR="008948AB" w:rsidRDefault="008948AB" w:rsidP="00065775">
      <w:pPr>
        <w:pStyle w:val="NoSpacing"/>
        <w:rPr>
          <w:rFonts w:ascii="Times New Roman" w:hAnsi="Times New Roman" w:cs="Times New Roman"/>
          <w:b/>
          <w:color w:val="6A6A6A"/>
          <w:sz w:val="24"/>
          <w:szCs w:val="24"/>
          <w:shd w:val="clear" w:color="auto" w:fill="FFFFFF"/>
        </w:rPr>
      </w:pPr>
    </w:p>
    <w:p w14:paraId="65C30EA5" w14:textId="77777777" w:rsidR="008948AB" w:rsidRDefault="008948AB" w:rsidP="00065775">
      <w:pPr>
        <w:pStyle w:val="NoSpacing"/>
        <w:rPr>
          <w:rFonts w:ascii="Times New Roman" w:hAnsi="Times New Roman" w:cs="Times New Roman"/>
          <w:b/>
          <w:color w:val="6A6A6A"/>
          <w:sz w:val="24"/>
          <w:szCs w:val="24"/>
          <w:shd w:val="clear" w:color="auto" w:fill="FFFFFF"/>
        </w:rPr>
      </w:pPr>
    </w:p>
    <w:p w14:paraId="6A77F20B" w14:textId="77777777" w:rsidR="002437A5" w:rsidRDefault="002437A5" w:rsidP="002437A5">
      <w:pPr>
        <w:pStyle w:val="NoSpacing"/>
        <w:rPr>
          <w:rFonts w:ascii="Times New Roman" w:hAnsi="Times New Roman" w:cs="Times New Roman"/>
          <w:b/>
          <w:sz w:val="24"/>
          <w:szCs w:val="24"/>
        </w:rPr>
      </w:pPr>
    </w:p>
    <w:p w14:paraId="168D7A52" w14:textId="77777777" w:rsidR="002437A5" w:rsidRDefault="002437A5" w:rsidP="002437A5">
      <w:pPr>
        <w:pStyle w:val="NoSpacing"/>
        <w:rPr>
          <w:rFonts w:ascii="Times New Roman" w:hAnsi="Times New Roman" w:cs="Times New Roman"/>
          <w:b/>
          <w:sz w:val="24"/>
          <w:szCs w:val="24"/>
        </w:rPr>
      </w:pPr>
    </w:p>
    <w:p w14:paraId="4C9A6BF6" w14:textId="77777777" w:rsidR="002437A5" w:rsidRDefault="002437A5" w:rsidP="002437A5">
      <w:pPr>
        <w:pStyle w:val="NoSpacing"/>
        <w:rPr>
          <w:rFonts w:ascii="Times New Roman" w:hAnsi="Times New Roman" w:cs="Times New Roman"/>
          <w:b/>
          <w:sz w:val="24"/>
          <w:szCs w:val="24"/>
        </w:rPr>
      </w:pPr>
    </w:p>
    <w:p w14:paraId="5B2CA3D8" w14:textId="77777777" w:rsidR="002437A5" w:rsidRDefault="002437A5" w:rsidP="002437A5">
      <w:pPr>
        <w:pStyle w:val="NoSpacing"/>
        <w:rPr>
          <w:rFonts w:ascii="Times New Roman" w:hAnsi="Times New Roman" w:cs="Times New Roman"/>
          <w:b/>
          <w:sz w:val="24"/>
          <w:szCs w:val="24"/>
        </w:rPr>
      </w:pPr>
    </w:p>
    <w:p w14:paraId="5A966963" w14:textId="77777777" w:rsidR="002437A5" w:rsidRDefault="002437A5" w:rsidP="002437A5">
      <w:pPr>
        <w:pStyle w:val="NoSpacing"/>
        <w:rPr>
          <w:rFonts w:ascii="Times New Roman" w:hAnsi="Times New Roman" w:cs="Times New Roman"/>
          <w:b/>
          <w:sz w:val="24"/>
          <w:szCs w:val="24"/>
        </w:rPr>
      </w:pPr>
    </w:p>
    <w:p w14:paraId="5755E596" w14:textId="77777777" w:rsidR="002437A5" w:rsidRDefault="002437A5" w:rsidP="002437A5">
      <w:pPr>
        <w:pStyle w:val="NoSpacing"/>
        <w:rPr>
          <w:rFonts w:ascii="Times New Roman" w:hAnsi="Times New Roman" w:cs="Times New Roman"/>
          <w:b/>
          <w:sz w:val="24"/>
          <w:szCs w:val="24"/>
        </w:rPr>
      </w:pPr>
    </w:p>
    <w:p w14:paraId="1555978B" w14:textId="77777777" w:rsidR="002437A5" w:rsidRDefault="002437A5" w:rsidP="002437A5">
      <w:pPr>
        <w:pStyle w:val="NoSpacing"/>
        <w:rPr>
          <w:rFonts w:ascii="Times New Roman" w:hAnsi="Times New Roman" w:cs="Times New Roman"/>
          <w:b/>
          <w:sz w:val="24"/>
          <w:szCs w:val="24"/>
        </w:rPr>
      </w:pPr>
    </w:p>
    <w:p w14:paraId="0FA36021" w14:textId="77777777" w:rsidR="002437A5" w:rsidRDefault="002437A5" w:rsidP="002437A5">
      <w:pPr>
        <w:pStyle w:val="NoSpacing"/>
        <w:rPr>
          <w:rFonts w:ascii="Times New Roman" w:hAnsi="Times New Roman" w:cs="Times New Roman"/>
          <w:b/>
          <w:sz w:val="24"/>
          <w:szCs w:val="24"/>
        </w:rPr>
      </w:pPr>
    </w:p>
    <w:p w14:paraId="09AB810C" w14:textId="77777777" w:rsidR="002437A5" w:rsidRDefault="002437A5" w:rsidP="002437A5">
      <w:pPr>
        <w:pStyle w:val="NoSpacing"/>
        <w:rPr>
          <w:rFonts w:ascii="Times New Roman" w:hAnsi="Times New Roman" w:cs="Times New Roman"/>
          <w:b/>
          <w:sz w:val="24"/>
          <w:szCs w:val="24"/>
        </w:rPr>
      </w:pPr>
    </w:p>
    <w:p w14:paraId="13825F89" w14:textId="77777777" w:rsidR="002437A5" w:rsidRDefault="002437A5" w:rsidP="002437A5">
      <w:pPr>
        <w:pStyle w:val="NoSpacing"/>
        <w:rPr>
          <w:rFonts w:ascii="Times New Roman" w:hAnsi="Times New Roman" w:cs="Times New Roman"/>
          <w:b/>
          <w:sz w:val="24"/>
          <w:szCs w:val="24"/>
        </w:rPr>
      </w:pPr>
    </w:p>
    <w:p w14:paraId="0B97CAC3" w14:textId="77777777" w:rsidR="002437A5" w:rsidRDefault="002437A5" w:rsidP="002437A5">
      <w:pPr>
        <w:pStyle w:val="NoSpacing"/>
        <w:rPr>
          <w:rFonts w:ascii="Times New Roman" w:hAnsi="Times New Roman" w:cs="Times New Roman"/>
          <w:b/>
          <w:sz w:val="24"/>
          <w:szCs w:val="24"/>
        </w:rPr>
      </w:pPr>
    </w:p>
    <w:p w14:paraId="594A52F6" w14:textId="77777777" w:rsidR="002437A5" w:rsidRDefault="002437A5" w:rsidP="002437A5">
      <w:pPr>
        <w:pStyle w:val="NoSpacing"/>
        <w:rPr>
          <w:rFonts w:ascii="Times New Roman" w:hAnsi="Times New Roman" w:cs="Times New Roman"/>
          <w:b/>
          <w:sz w:val="24"/>
          <w:szCs w:val="24"/>
        </w:rPr>
      </w:pPr>
    </w:p>
    <w:p w14:paraId="135D8315" w14:textId="77777777" w:rsidR="002437A5" w:rsidRDefault="002437A5" w:rsidP="002437A5">
      <w:pPr>
        <w:pStyle w:val="NoSpacing"/>
        <w:rPr>
          <w:rFonts w:ascii="Times New Roman" w:hAnsi="Times New Roman" w:cs="Times New Roman"/>
          <w:b/>
          <w:sz w:val="24"/>
          <w:szCs w:val="24"/>
        </w:rPr>
      </w:pPr>
    </w:p>
    <w:p w14:paraId="057A7CB2" w14:textId="77777777" w:rsidR="002437A5" w:rsidRDefault="002437A5" w:rsidP="002437A5">
      <w:pPr>
        <w:pStyle w:val="NoSpacing"/>
        <w:rPr>
          <w:rFonts w:ascii="Times New Roman" w:hAnsi="Times New Roman" w:cs="Times New Roman"/>
          <w:b/>
          <w:sz w:val="24"/>
          <w:szCs w:val="24"/>
        </w:rPr>
      </w:pPr>
    </w:p>
    <w:p w14:paraId="470E77C1" w14:textId="46717B23" w:rsidR="002437A5" w:rsidRDefault="002437A5" w:rsidP="002437A5">
      <w:pPr>
        <w:pStyle w:val="NoSpacing"/>
        <w:rPr>
          <w:rFonts w:ascii="Times New Roman" w:hAnsi="Times New Roman" w:cs="Times New Roman"/>
          <w:b/>
          <w:sz w:val="24"/>
          <w:szCs w:val="24"/>
        </w:rPr>
      </w:pPr>
    </w:p>
    <w:p w14:paraId="1114FEB5" w14:textId="77777777" w:rsidR="002437A5" w:rsidRPr="00193948" w:rsidRDefault="002437A5" w:rsidP="002437A5">
      <w:pPr>
        <w:pStyle w:val="NoSpacing"/>
        <w:rPr>
          <w:rFonts w:ascii="Times New Roman" w:hAnsi="Times New Roman" w:cs="Times New Roman"/>
          <w:b/>
          <w:sz w:val="24"/>
          <w:szCs w:val="24"/>
        </w:rPr>
      </w:pPr>
    </w:p>
    <w:p w14:paraId="6D7C2631" w14:textId="0A8DC456" w:rsidR="007819A0" w:rsidRPr="00193948" w:rsidRDefault="007819A0" w:rsidP="00065775">
      <w:pPr>
        <w:pStyle w:val="NoSpacing"/>
        <w:rPr>
          <w:rFonts w:ascii="Times New Roman" w:hAnsi="Times New Roman" w:cs="Times New Roman"/>
          <w:b/>
          <w:sz w:val="24"/>
          <w:szCs w:val="24"/>
        </w:rPr>
      </w:pPr>
    </w:p>
    <w:p w14:paraId="4ED207BB" w14:textId="77777777" w:rsidR="00A82816" w:rsidRDefault="00A82816" w:rsidP="00426DB1">
      <w:pPr>
        <w:rPr>
          <w:rFonts w:ascii="Times New Roman" w:hAnsi="Times New Roman" w:cs="Times New Roman"/>
          <w:noProof/>
          <w:sz w:val="28"/>
          <w:szCs w:val="28"/>
        </w:rPr>
      </w:pPr>
    </w:p>
    <w:p w14:paraId="6A7F7A5B" w14:textId="77777777" w:rsidR="00A82816" w:rsidRDefault="00A82816" w:rsidP="00426DB1">
      <w:pPr>
        <w:rPr>
          <w:rFonts w:ascii="Times New Roman" w:hAnsi="Times New Roman" w:cs="Times New Roman"/>
          <w:noProof/>
          <w:sz w:val="28"/>
          <w:szCs w:val="28"/>
        </w:rPr>
      </w:pPr>
    </w:p>
    <w:sectPr w:rsidR="00A82816" w:rsidSect="00F83D7E">
      <w:headerReference w:type="default" r:id="rId12"/>
      <w:footerReference w:type="default" r:id="rId13"/>
      <w:pgSz w:w="12240" w:h="15840"/>
      <w:pgMar w:top="1440" w:right="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E32A" w14:textId="77777777" w:rsidR="00C36FCA" w:rsidRDefault="00C36FCA" w:rsidP="00861053">
      <w:pPr>
        <w:spacing w:after="0" w:line="240" w:lineRule="auto"/>
      </w:pPr>
      <w:r>
        <w:separator/>
      </w:r>
    </w:p>
  </w:endnote>
  <w:endnote w:type="continuationSeparator" w:id="0">
    <w:p w14:paraId="05C47398" w14:textId="77777777" w:rsidR="00C36FCA" w:rsidRDefault="00C36FCA" w:rsidP="0086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museo-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755540"/>
      <w:docPartObj>
        <w:docPartGallery w:val="Page Numbers (Bottom of Page)"/>
        <w:docPartUnique/>
      </w:docPartObj>
    </w:sdtPr>
    <w:sdtEndPr>
      <w:rPr>
        <w:noProof/>
      </w:rPr>
    </w:sdtEndPr>
    <w:sdtContent>
      <w:p w14:paraId="1D2403D2" w14:textId="77777777" w:rsidR="00C36FCA" w:rsidRDefault="00C36FCA">
        <w:pPr>
          <w:pStyle w:val="Footer"/>
          <w:jc w:val="right"/>
        </w:pPr>
        <w:r>
          <w:fldChar w:fldCharType="begin"/>
        </w:r>
        <w:r>
          <w:instrText xml:space="preserve"> PAGE   \* MERGEFORMAT </w:instrText>
        </w:r>
        <w:r>
          <w:fldChar w:fldCharType="separate"/>
        </w:r>
        <w:r w:rsidR="0085531F">
          <w:rPr>
            <w:noProof/>
          </w:rPr>
          <w:t>3</w:t>
        </w:r>
        <w:r>
          <w:rPr>
            <w:noProof/>
          </w:rPr>
          <w:fldChar w:fldCharType="end"/>
        </w:r>
      </w:p>
    </w:sdtContent>
  </w:sdt>
  <w:p w14:paraId="09B35533" w14:textId="77777777" w:rsidR="00C36FCA" w:rsidRDefault="00C36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A653" w14:textId="77777777" w:rsidR="00C36FCA" w:rsidRDefault="00C36FCA" w:rsidP="00861053">
      <w:pPr>
        <w:spacing w:after="0" w:line="240" w:lineRule="auto"/>
      </w:pPr>
      <w:r>
        <w:separator/>
      </w:r>
    </w:p>
  </w:footnote>
  <w:footnote w:type="continuationSeparator" w:id="0">
    <w:p w14:paraId="02D1B6F3" w14:textId="77777777" w:rsidR="00C36FCA" w:rsidRDefault="00C36FCA" w:rsidP="00861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FA1E" w14:textId="77777777" w:rsidR="00C36FCA" w:rsidRPr="00861053" w:rsidRDefault="00C36FCA" w:rsidP="00861053">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589"/>
    <w:multiLevelType w:val="hybridMultilevel"/>
    <w:tmpl w:val="9D3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11998"/>
    <w:multiLevelType w:val="multilevel"/>
    <w:tmpl w:val="4268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06C4"/>
    <w:multiLevelType w:val="hybridMultilevel"/>
    <w:tmpl w:val="C644D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73F7E"/>
    <w:multiLevelType w:val="hybridMultilevel"/>
    <w:tmpl w:val="F6B65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305E8"/>
    <w:multiLevelType w:val="hybridMultilevel"/>
    <w:tmpl w:val="3A043508"/>
    <w:lvl w:ilvl="0" w:tplc="E110B54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D489A"/>
    <w:multiLevelType w:val="hybridMultilevel"/>
    <w:tmpl w:val="674E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050E5"/>
    <w:multiLevelType w:val="hybridMultilevel"/>
    <w:tmpl w:val="0C60F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71F1F"/>
    <w:multiLevelType w:val="hybridMultilevel"/>
    <w:tmpl w:val="2CB0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7218D"/>
    <w:multiLevelType w:val="hybridMultilevel"/>
    <w:tmpl w:val="BD38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1284D"/>
    <w:multiLevelType w:val="hybridMultilevel"/>
    <w:tmpl w:val="914C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34C31"/>
    <w:multiLevelType w:val="hybridMultilevel"/>
    <w:tmpl w:val="4EFA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13031"/>
    <w:multiLevelType w:val="hybridMultilevel"/>
    <w:tmpl w:val="CDE42DF2"/>
    <w:lvl w:ilvl="0" w:tplc="9CF2978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767A7"/>
    <w:multiLevelType w:val="hybridMultilevel"/>
    <w:tmpl w:val="5EE6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33B5B"/>
    <w:multiLevelType w:val="hybridMultilevel"/>
    <w:tmpl w:val="C6540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51AFE"/>
    <w:multiLevelType w:val="multilevel"/>
    <w:tmpl w:val="4DB0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1551EA"/>
    <w:multiLevelType w:val="hybridMultilevel"/>
    <w:tmpl w:val="88C8C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9754D"/>
    <w:multiLevelType w:val="hybridMultilevel"/>
    <w:tmpl w:val="DED2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A221D"/>
    <w:multiLevelType w:val="hybridMultilevel"/>
    <w:tmpl w:val="CBB0B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9"/>
  </w:num>
  <w:num w:numId="4">
    <w:abstractNumId w:val="4"/>
  </w:num>
  <w:num w:numId="5">
    <w:abstractNumId w:val="5"/>
  </w:num>
  <w:num w:numId="6">
    <w:abstractNumId w:val="10"/>
  </w:num>
  <w:num w:numId="7">
    <w:abstractNumId w:val="12"/>
  </w:num>
  <w:num w:numId="8">
    <w:abstractNumId w:val="2"/>
  </w:num>
  <w:num w:numId="9">
    <w:abstractNumId w:val="3"/>
  </w:num>
  <w:num w:numId="10">
    <w:abstractNumId w:val="8"/>
  </w:num>
  <w:num w:numId="11">
    <w:abstractNumId w:val="15"/>
  </w:num>
  <w:num w:numId="12">
    <w:abstractNumId w:val="0"/>
  </w:num>
  <w:num w:numId="13">
    <w:abstractNumId w:val="11"/>
  </w:num>
  <w:num w:numId="14">
    <w:abstractNumId w:val="6"/>
  </w:num>
  <w:num w:numId="15">
    <w:abstractNumId w:val="7"/>
  </w:num>
  <w:num w:numId="16">
    <w:abstractNumId w:val="16"/>
  </w:num>
  <w:num w:numId="17">
    <w:abstractNumId w:val="14"/>
  </w:num>
  <w:num w:numId="18">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AB"/>
    <w:rsid w:val="000000AF"/>
    <w:rsid w:val="00002166"/>
    <w:rsid w:val="00006EF5"/>
    <w:rsid w:val="00033D65"/>
    <w:rsid w:val="00047726"/>
    <w:rsid w:val="00065775"/>
    <w:rsid w:val="00076BB0"/>
    <w:rsid w:val="000949C0"/>
    <w:rsid w:val="00096A95"/>
    <w:rsid w:val="000A0418"/>
    <w:rsid w:val="000A4C43"/>
    <w:rsid w:val="000E1029"/>
    <w:rsid w:val="000E2D4F"/>
    <w:rsid w:val="000E5147"/>
    <w:rsid w:val="00100BAB"/>
    <w:rsid w:val="001350D6"/>
    <w:rsid w:val="00135889"/>
    <w:rsid w:val="001451B7"/>
    <w:rsid w:val="00146F50"/>
    <w:rsid w:val="00160AC8"/>
    <w:rsid w:val="00177FC6"/>
    <w:rsid w:val="00190C6A"/>
    <w:rsid w:val="00193948"/>
    <w:rsid w:val="001A1215"/>
    <w:rsid w:val="001B37AB"/>
    <w:rsid w:val="001C3871"/>
    <w:rsid w:val="001C651D"/>
    <w:rsid w:val="001F5824"/>
    <w:rsid w:val="002030BD"/>
    <w:rsid w:val="002330BD"/>
    <w:rsid w:val="002437A5"/>
    <w:rsid w:val="00246A96"/>
    <w:rsid w:val="0025218A"/>
    <w:rsid w:val="002615E7"/>
    <w:rsid w:val="002B1AE4"/>
    <w:rsid w:val="002F0E63"/>
    <w:rsid w:val="003279D0"/>
    <w:rsid w:val="0033596A"/>
    <w:rsid w:val="00394015"/>
    <w:rsid w:val="003A3126"/>
    <w:rsid w:val="003D0BD6"/>
    <w:rsid w:val="00426DB1"/>
    <w:rsid w:val="00450263"/>
    <w:rsid w:val="0045548E"/>
    <w:rsid w:val="004563B4"/>
    <w:rsid w:val="00472CE9"/>
    <w:rsid w:val="004751BF"/>
    <w:rsid w:val="004767AA"/>
    <w:rsid w:val="004D7A76"/>
    <w:rsid w:val="004E64FE"/>
    <w:rsid w:val="004F45DD"/>
    <w:rsid w:val="005215C0"/>
    <w:rsid w:val="00536E09"/>
    <w:rsid w:val="005E17DB"/>
    <w:rsid w:val="005E7DE4"/>
    <w:rsid w:val="005F4857"/>
    <w:rsid w:val="005F48EA"/>
    <w:rsid w:val="00640A87"/>
    <w:rsid w:val="00642D9D"/>
    <w:rsid w:val="00646564"/>
    <w:rsid w:val="006A742B"/>
    <w:rsid w:val="006C133A"/>
    <w:rsid w:val="006E2757"/>
    <w:rsid w:val="006F434B"/>
    <w:rsid w:val="00721435"/>
    <w:rsid w:val="00721BDE"/>
    <w:rsid w:val="00740035"/>
    <w:rsid w:val="00765540"/>
    <w:rsid w:val="00765872"/>
    <w:rsid w:val="007777EC"/>
    <w:rsid w:val="0078008D"/>
    <w:rsid w:val="007819A0"/>
    <w:rsid w:val="0078627C"/>
    <w:rsid w:val="00791005"/>
    <w:rsid w:val="007A03E1"/>
    <w:rsid w:val="007B1EE6"/>
    <w:rsid w:val="007D2EEA"/>
    <w:rsid w:val="007D7921"/>
    <w:rsid w:val="007E21E7"/>
    <w:rsid w:val="007E42A3"/>
    <w:rsid w:val="007F6809"/>
    <w:rsid w:val="00803F26"/>
    <w:rsid w:val="008043E5"/>
    <w:rsid w:val="00811CD9"/>
    <w:rsid w:val="0081279F"/>
    <w:rsid w:val="00823B87"/>
    <w:rsid w:val="00831495"/>
    <w:rsid w:val="0085032E"/>
    <w:rsid w:val="00851754"/>
    <w:rsid w:val="0085531F"/>
    <w:rsid w:val="00861053"/>
    <w:rsid w:val="00862AF2"/>
    <w:rsid w:val="008824DD"/>
    <w:rsid w:val="008948AB"/>
    <w:rsid w:val="008C181D"/>
    <w:rsid w:val="009034FE"/>
    <w:rsid w:val="00914C72"/>
    <w:rsid w:val="0092104B"/>
    <w:rsid w:val="00930DE0"/>
    <w:rsid w:val="00931361"/>
    <w:rsid w:val="009554AC"/>
    <w:rsid w:val="009859DA"/>
    <w:rsid w:val="009A4445"/>
    <w:rsid w:val="009C5ABF"/>
    <w:rsid w:val="009D05C9"/>
    <w:rsid w:val="00A020B4"/>
    <w:rsid w:val="00A05D87"/>
    <w:rsid w:val="00A311A4"/>
    <w:rsid w:val="00A479FF"/>
    <w:rsid w:val="00A5058F"/>
    <w:rsid w:val="00A60F88"/>
    <w:rsid w:val="00A6273F"/>
    <w:rsid w:val="00A82816"/>
    <w:rsid w:val="00A83D1F"/>
    <w:rsid w:val="00A92CEF"/>
    <w:rsid w:val="00A9665B"/>
    <w:rsid w:val="00AA2D19"/>
    <w:rsid w:val="00AB0725"/>
    <w:rsid w:val="00AC7B8A"/>
    <w:rsid w:val="00AD15CC"/>
    <w:rsid w:val="00B11246"/>
    <w:rsid w:val="00B14EFB"/>
    <w:rsid w:val="00B328A1"/>
    <w:rsid w:val="00BB17C4"/>
    <w:rsid w:val="00BC4A16"/>
    <w:rsid w:val="00BE2C49"/>
    <w:rsid w:val="00C02253"/>
    <w:rsid w:val="00C04017"/>
    <w:rsid w:val="00C36FCA"/>
    <w:rsid w:val="00C37E96"/>
    <w:rsid w:val="00C40110"/>
    <w:rsid w:val="00C62328"/>
    <w:rsid w:val="00CA7745"/>
    <w:rsid w:val="00CB0228"/>
    <w:rsid w:val="00CC0670"/>
    <w:rsid w:val="00CC1287"/>
    <w:rsid w:val="00CD0359"/>
    <w:rsid w:val="00D00107"/>
    <w:rsid w:val="00D11FF4"/>
    <w:rsid w:val="00D16D77"/>
    <w:rsid w:val="00D4280A"/>
    <w:rsid w:val="00D72B79"/>
    <w:rsid w:val="00DB1CB9"/>
    <w:rsid w:val="00DB315E"/>
    <w:rsid w:val="00DC5C5B"/>
    <w:rsid w:val="00DD1CA1"/>
    <w:rsid w:val="00DD727A"/>
    <w:rsid w:val="00DE6E33"/>
    <w:rsid w:val="00E23C82"/>
    <w:rsid w:val="00E32E10"/>
    <w:rsid w:val="00E62317"/>
    <w:rsid w:val="00E97FA4"/>
    <w:rsid w:val="00EA376F"/>
    <w:rsid w:val="00EB758F"/>
    <w:rsid w:val="00EE654A"/>
    <w:rsid w:val="00EE740C"/>
    <w:rsid w:val="00F02A0D"/>
    <w:rsid w:val="00F43E35"/>
    <w:rsid w:val="00F65D5F"/>
    <w:rsid w:val="00F72DEB"/>
    <w:rsid w:val="00F83D7E"/>
    <w:rsid w:val="00FB4B84"/>
    <w:rsid w:val="00FB73E5"/>
    <w:rsid w:val="00FC073A"/>
    <w:rsid w:val="00FE4D65"/>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A17D"/>
  <w15:chartTrackingRefBased/>
  <w15:docId w15:val="{A174B047-F37F-487A-A337-A533BB82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62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053"/>
  </w:style>
  <w:style w:type="paragraph" w:styleId="Footer">
    <w:name w:val="footer"/>
    <w:basedOn w:val="Normal"/>
    <w:link w:val="FooterChar"/>
    <w:uiPriority w:val="99"/>
    <w:unhideWhenUsed/>
    <w:rsid w:val="00861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053"/>
  </w:style>
  <w:style w:type="table" w:styleId="TableGrid">
    <w:name w:val="Table Grid"/>
    <w:basedOn w:val="TableNormal"/>
    <w:uiPriority w:val="59"/>
    <w:rsid w:val="00A0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CB9"/>
    <w:pPr>
      <w:ind w:left="720"/>
      <w:contextualSpacing/>
    </w:pPr>
  </w:style>
  <w:style w:type="paragraph" w:customStyle="1" w:styleId="Default">
    <w:name w:val="Default"/>
    <w:rsid w:val="0064656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6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7AA"/>
    <w:rPr>
      <w:rFonts w:ascii="Segoe UI" w:hAnsi="Segoe UI" w:cs="Segoe UI"/>
      <w:sz w:val="18"/>
      <w:szCs w:val="18"/>
    </w:rPr>
  </w:style>
  <w:style w:type="character" w:customStyle="1" w:styleId="apple-converted-space">
    <w:name w:val="apple-converted-space"/>
    <w:basedOn w:val="DefaultParagraphFont"/>
    <w:rsid w:val="007A03E1"/>
  </w:style>
  <w:style w:type="character" w:styleId="Strong">
    <w:name w:val="Strong"/>
    <w:basedOn w:val="DefaultParagraphFont"/>
    <w:uiPriority w:val="22"/>
    <w:qFormat/>
    <w:rsid w:val="007A03E1"/>
    <w:rPr>
      <w:b/>
      <w:bCs/>
    </w:rPr>
  </w:style>
  <w:style w:type="paragraph" w:styleId="NormalWeb">
    <w:name w:val="Normal (Web)"/>
    <w:basedOn w:val="Normal"/>
    <w:uiPriority w:val="99"/>
    <w:semiHidden/>
    <w:unhideWhenUsed/>
    <w:rsid w:val="00A966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665B"/>
    <w:rPr>
      <w:color w:val="0000FF"/>
      <w:u w:val="single"/>
    </w:rPr>
  </w:style>
  <w:style w:type="paragraph" w:styleId="NoSpacing">
    <w:name w:val="No Spacing"/>
    <w:uiPriority w:val="1"/>
    <w:qFormat/>
    <w:rsid w:val="00065775"/>
    <w:pPr>
      <w:spacing w:after="0" w:line="240" w:lineRule="auto"/>
    </w:pPr>
  </w:style>
  <w:style w:type="character" w:styleId="FollowedHyperlink">
    <w:name w:val="FollowedHyperlink"/>
    <w:basedOn w:val="DefaultParagraphFont"/>
    <w:uiPriority w:val="99"/>
    <w:semiHidden/>
    <w:unhideWhenUsed/>
    <w:rsid w:val="009C5ABF"/>
    <w:rPr>
      <w:color w:val="954F72" w:themeColor="followedHyperlink"/>
      <w:u w:val="single"/>
    </w:rPr>
  </w:style>
  <w:style w:type="character" w:styleId="Emphasis">
    <w:name w:val="Emphasis"/>
    <w:basedOn w:val="DefaultParagraphFont"/>
    <w:uiPriority w:val="20"/>
    <w:qFormat/>
    <w:rsid w:val="00765872"/>
    <w:rPr>
      <w:i/>
      <w:iCs/>
    </w:rPr>
  </w:style>
  <w:style w:type="character" w:customStyle="1" w:styleId="Heading3Char">
    <w:name w:val="Heading 3 Char"/>
    <w:basedOn w:val="DefaultParagraphFont"/>
    <w:link w:val="Heading3"/>
    <w:uiPriority w:val="9"/>
    <w:rsid w:val="00A6273F"/>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CC1287"/>
    <w:rPr>
      <w:i/>
      <w:iCs/>
    </w:rPr>
  </w:style>
  <w:style w:type="character" w:customStyle="1" w:styleId="dyjrff">
    <w:name w:val="dyjrff"/>
    <w:basedOn w:val="DefaultParagraphFont"/>
    <w:rsid w:val="00CC1287"/>
  </w:style>
  <w:style w:type="character" w:styleId="UnresolvedMention">
    <w:name w:val="Unresolved Mention"/>
    <w:basedOn w:val="DefaultParagraphFont"/>
    <w:uiPriority w:val="99"/>
    <w:semiHidden/>
    <w:unhideWhenUsed/>
    <w:rsid w:val="00DE6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1755">
      <w:bodyDiv w:val="1"/>
      <w:marLeft w:val="0"/>
      <w:marRight w:val="0"/>
      <w:marTop w:val="0"/>
      <w:marBottom w:val="0"/>
      <w:divBdr>
        <w:top w:val="none" w:sz="0" w:space="0" w:color="auto"/>
        <w:left w:val="none" w:sz="0" w:space="0" w:color="auto"/>
        <w:bottom w:val="none" w:sz="0" w:space="0" w:color="auto"/>
        <w:right w:val="none" w:sz="0" w:space="0" w:color="auto"/>
      </w:divBdr>
    </w:div>
    <w:div w:id="343436493">
      <w:bodyDiv w:val="1"/>
      <w:marLeft w:val="0"/>
      <w:marRight w:val="0"/>
      <w:marTop w:val="0"/>
      <w:marBottom w:val="0"/>
      <w:divBdr>
        <w:top w:val="none" w:sz="0" w:space="0" w:color="auto"/>
        <w:left w:val="none" w:sz="0" w:space="0" w:color="auto"/>
        <w:bottom w:val="none" w:sz="0" w:space="0" w:color="auto"/>
        <w:right w:val="none" w:sz="0" w:space="0" w:color="auto"/>
      </w:divBdr>
    </w:div>
    <w:div w:id="386144856">
      <w:bodyDiv w:val="1"/>
      <w:marLeft w:val="0"/>
      <w:marRight w:val="0"/>
      <w:marTop w:val="0"/>
      <w:marBottom w:val="0"/>
      <w:divBdr>
        <w:top w:val="none" w:sz="0" w:space="0" w:color="auto"/>
        <w:left w:val="none" w:sz="0" w:space="0" w:color="auto"/>
        <w:bottom w:val="none" w:sz="0" w:space="0" w:color="auto"/>
        <w:right w:val="none" w:sz="0" w:space="0" w:color="auto"/>
      </w:divBdr>
    </w:div>
    <w:div w:id="411857352">
      <w:bodyDiv w:val="1"/>
      <w:marLeft w:val="0"/>
      <w:marRight w:val="0"/>
      <w:marTop w:val="0"/>
      <w:marBottom w:val="0"/>
      <w:divBdr>
        <w:top w:val="none" w:sz="0" w:space="0" w:color="auto"/>
        <w:left w:val="none" w:sz="0" w:space="0" w:color="auto"/>
        <w:bottom w:val="none" w:sz="0" w:space="0" w:color="auto"/>
        <w:right w:val="none" w:sz="0" w:space="0" w:color="auto"/>
      </w:divBdr>
    </w:div>
    <w:div w:id="488012081">
      <w:bodyDiv w:val="1"/>
      <w:marLeft w:val="0"/>
      <w:marRight w:val="0"/>
      <w:marTop w:val="0"/>
      <w:marBottom w:val="0"/>
      <w:divBdr>
        <w:top w:val="none" w:sz="0" w:space="0" w:color="auto"/>
        <w:left w:val="none" w:sz="0" w:space="0" w:color="auto"/>
        <w:bottom w:val="none" w:sz="0" w:space="0" w:color="auto"/>
        <w:right w:val="none" w:sz="0" w:space="0" w:color="auto"/>
      </w:divBdr>
      <w:divsChild>
        <w:div w:id="1247232773">
          <w:marLeft w:val="0"/>
          <w:marRight w:val="0"/>
          <w:marTop w:val="0"/>
          <w:marBottom w:val="0"/>
          <w:divBdr>
            <w:top w:val="none" w:sz="0" w:space="0" w:color="auto"/>
            <w:left w:val="none" w:sz="0" w:space="0" w:color="auto"/>
            <w:bottom w:val="none" w:sz="0" w:space="0" w:color="auto"/>
            <w:right w:val="none" w:sz="0" w:space="0" w:color="auto"/>
          </w:divBdr>
        </w:div>
      </w:divsChild>
    </w:div>
    <w:div w:id="620654329">
      <w:bodyDiv w:val="1"/>
      <w:marLeft w:val="0"/>
      <w:marRight w:val="0"/>
      <w:marTop w:val="0"/>
      <w:marBottom w:val="0"/>
      <w:divBdr>
        <w:top w:val="none" w:sz="0" w:space="0" w:color="auto"/>
        <w:left w:val="none" w:sz="0" w:space="0" w:color="auto"/>
        <w:bottom w:val="none" w:sz="0" w:space="0" w:color="auto"/>
        <w:right w:val="none" w:sz="0" w:space="0" w:color="auto"/>
      </w:divBdr>
    </w:div>
    <w:div w:id="635337223">
      <w:bodyDiv w:val="1"/>
      <w:marLeft w:val="0"/>
      <w:marRight w:val="0"/>
      <w:marTop w:val="0"/>
      <w:marBottom w:val="0"/>
      <w:divBdr>
        <w:top w:val="none" w:sz="0" w:space="0" w:color="auto"/>
        <w:left w:val="none" w:sz="0" w:space="0" w:color="auto"/>
        <w:bottom w:val="none" w:sz="0" w:space="0" w:color="auto"/>
        <w:right w:val="none" w:sz="0" w:space="0" w:color="auto"/>
      </w:divBdr>
    </w:div>
    <w:div w:id="710769601">
      <w:bodyDiv w:val="1"/>
      <w:marLeft w:val="0"/>
      <w:marRight w:val="0"/>
      <w:marTop w:val="0"/>
      <w:marBottom w:val="0"/>
      <w:divBdr>
        <w:top w:val="none" w:sz="0" w:space="0" w:color="auto"/>
        <w:left w:val="none" w:sz="0" w:space="0" w:color="auto"/>
        <w:bottom w:val="none" w:sz="0" w:space="0" w:color="auto"/>
        <w:right w:val="none" w:sz="0" w:space="0" w:color="auto"/>
      </w:divBdr>
    </w:div>
    <w:div w:id="1146630342">
      <w:bodyDiv w:val="1"/>
      <w:marLeft w:val="0"/>
      <w:marRight w:val="0"/>
      <w:marTop w:val="0"/>
      <w:marBottom w:val="0"/>
      <w:divBdr>
        <w:top w:val="none" w:sz="0" w:space="0" w:color="auto"/>
        <w:left w:val="none" w:sz="0" w:space="0" w:color="auto"/>
        <w:bottom w:val="none" w:sz="0" w:space="0" w:color="auto"/>
        <w:right w:val="none" w:sz="0" w:space="0" w:color="auto"/>
      </w:divBdr>
      <w:divsChild>
        <w:div w:id="1453786161">
          <w:marLeft w:val="0"/>
          <w:marRight w:val="0"/>
          <w:marTop w:val="0"/>
          <w:marBottom w:val="240"/>
          <w:divBdr>
            <w:top w:val="none" w:sz="0" w:space="0" w:color="auto"/>
            <w:left w:val="none" w:sz="0" w:space="0" w:color="auto"/>
            <w:bottom w:val="none" w:sz="0" w:space="0" w:color="auto"/>
            <w:right w:val="none" w:sz="0" w:space="0" w:color="auto"/>
          </w:divBdr>
        </w:div>
      </w:divsChild>
    </w:div>
    <w:div w:id="1454903283">
      <w:bodyDiv w:val="1"/>
      <w:marLeft w:val="0"/>
      <w:marRight w:val="0"/>
      <w:marTop w:val="0"/>
      <w:marBottom w:val="0"/>
      <w:divBdr>
        <w:top w:val="none" w:sz="0" w:space="0" w:color="auto"/>
        <w:left w:val="none" w:sz="0" w:space="0" w:color="auto"/>
        <w:bottom w:val="none" w:sz="0" w:space="0" w:color="auto"/>
        <w:right w:val="none" w:sz="0" w:space="0" w:color="auto"/>
      </w:divBdr>
      <w:divsChild>
        <w:div w:id="799766712">
          <w:marLeft w:val="0"/>
          <w:marRight w:val="0"/>
          <w:marTop w:val="0"/>
          <w:marBottom w:val="0"/>
          <w:divBdr>
            <w:top w:val="none" w:sz="0" w:space="0" w:color="auto"/>
            <w:left w:val="none" w:sz="0" w:space="0" w:color="auto"/>
            <w:bottom w:val="none" w:sz="0" w:space="0" w:color="auto"/>
            <w:right w:val="none" w:sz="0" w:space="0" w:color="auto"/>
          </w:divBdr>
          <w:divsChild>
            <w:div w:id="1300839157">
              <w:marLeft w:val="0"/>
              <w:marRight w:val="0"/>
              <w:marTop w:val="0"/>
              <w:marBottom w:val="0"/>
              <w:divBdr>
                <w:top w:val="none" w:sz="0" w:space="0" w:color="auto"/>
                <w:left w:val="none" w:sz="0" w:space="0" w:color="auto"/>
                <w:bottom w:val="none" w:sz="0" w:space="0" w:color="auto"/>
                <w:right w:val="none" w:sz="0" w:space="0" w:color="auto"/>
              </w:divBdr>
              <w:divsChild>
                <w:div w:id="679889297">
                  <w:marLeft w:val="0"/>
                  <w:marRight w:val="0"/>
                  <w:marTop w:val="0"/>
                  <w:marBottom w:val="0"/>
                  <w:divBdr>
                    <w:top w:val="none" w:sz="0" w:space="0" w:color="auto"/>
                    <w:left w:val="none" w:sz="0" w:space="0" w:color="auto"/>
                    <w:bottom w:val="none" w:sz="0" w:space="0" w:color="auto"/>
                    <w:right w:val="none" w:sz="0" w:space="0" w:color="auto"/>
                  </w:divBdr>
                </w:div>
                <w:div w:id="20082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12456">
      <w:bodyDiv w:val="1"/>
      <w:marLeft w:val="0"/>
      <w:marRight w:val="0"/>
      <w:marTop w:val="0"/>
      <w:marBottom w:val="0"/>
      <w:divBdr>
        <w:top w:val="none" w:sz="0" w:space="0" w:color="auto"/>
        <w:left w:val="none" w:sz="0" w:space="0" w:color="auto"/>
        <w:bottom w:val="none" w:sz="0" w:space="0" w:color="auto"/>
        <w:right w:val="none" w:sz="0" w:space="0" w:color="auto"/>
      </w:divBdr>
    </w:div>
    <w:div w:id="1841265523">
      <w:bodyDiv w:val="1"/>
      <w:marLeft w:val="0"/>
      <w:marRight w:val="0"/>
      <w:marTop w:val="0"/>
      <w:marBottom w:val="0"/>
      <w:divBdr>
        <w:top w:val="none" w:sz="0" w:space="0" w:color="auto"/>
        <w:left w:val="none" w:sz="0" w:space="0" w:color="auto"/>
        <w:bottom w:val="none" w:sz="0" w:space="0" w:color="auto"/>
        <w:right w:val="none" w:sz="0" w:space="0" w:color="auto"/>
      </w:divBdr>
      <w:divsChild>
        <w:div w:id="12221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82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How%20to%20Read%20Literature%20like%20a%20Professor%20added%20for%20summer%20readi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0933-4C99-4C48-A2D2-4D030498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PitcherCozzone</dc:creator>
  <cp:keywords/>
  <dc:description/>
  <cp:lastModifiedBy>Williams Jacqueline A</cp:lastModifiedBy>
  <cp:revision>2</cp:revision>
  <cp:lastPrinted>2023-05-09T15:43:00Z</cp:lastPrinted>
  <dcterms:created xsi:type="dcterms:W3CDTF">2023-05-09T17:47:00Z</dcterms:created>
  <dcterms:modified xsi:type="dcterms:W3CDTF">2023-05-09T17:47:00Z</dcterms:modified>
</cp:coreProperties>
</file>